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3E" w:rsidRPr="007209D5" w:rsidRDefault="00C9023E" w:rsidP="00C9023E">
      <w:pPr>
        <w:pStyle w:val="a4"/>
        <w:jc w:val="center"/>
        <w:rPr>
          <w:b/>
          <w:sz w:val="28"/>
          <w:szCs w:val="28"/>
        </w:rPr>
      </w:pPr>
      <w:r w:rsidRPr="007209D5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C9023E" w:rsidRPr="007209D5" w:rsidRDefault="00C9023E" w:rsidP="00C9023E">
      <w:pPr>
        <w:pStyle w:val="a4"/>
        <w:jc w:val="center"/>
        <w:rPr>
          <w:b/>
          <w:sz w:val="28"/>
          <w:szCs w:val="28"/>
        </w:rPr>
      </w:pPr>
      <w:r w:rsidRPr="007209D5">
        <w:rPr>
          <w:b/>
          <w:sz w:val="28"/>
          <w:szCs w:val="28"/>
        </w:rPr>
        <w:t>Бобровская средняя общеобразовательная школа №1</w:t>
      </w:r>
    </w:p>
    <w:p w:rsidR="00C9023E" w:rsidRPr="007209D5" w:rsidRDefault="00C9023E" w:rsidP="00C902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C9023E" w:rsidRPr="000F62B9" w:rsidRDefault="00C9023E" w:rsidP="00C9023E">
      <w:pPr>
        <w:pStyle w:val="a4"/>
      </w:pPr>
      <w:r w:rsidRPr="000F62B9">
        <w:t>«Согласовано»                              «Согласовано»                              «Утверждаю»</w:t>
      </w:r>
    </w:p>
    <w:p w:rsidR="00C9023E" w:rsidRPr="007209D5" w:rsidRDefault="00C9023E" w:rsidP="00C9023E">
      <w:pPr>
        <w:pStyle w:val="a4"/>
      </w:pPr>
      <w:r w:rsidRPr="007209D5">
        <w:t>Руководитель МО школы            Зам. директора  по ВР                Директор школы</w:t>
      </w:r>
    </w:p>
    <w:p w:rsidR="00C9023E" w:rsidRPr="007209D5" w:rsidRDefault="00C9023E" w:rsidP="00C9023E">
      <w:pPr>
        <w:pStyle w:val="a4"/>
      </w:pPr>
      <w:r>
        <w:t>/ _______/  М.А. Котова          /______/ О.М. Терновых</w:t>
      </w:r>
      <w:r w:rsidRPr="007209D5">
        <w:t xml:space="preserve">              /_____/Кравченко Л. В. </w:t>
      </w:r>
    </w:p>
    <w:p w:rsidR="00C9023E" w:rsidRPr="007209D5" w:rsidRDefault="00C9023E" w:rsidP="00C9023E">
      <w:pPr>
        <w:pStyle w:val="a4"/>
      </w:pPr>
      <w:r w:rsidRPr="007209D5">
        <w:t xml:space="preserve">Протокол №1 от                             «29» августа 2015 г.                      Приказ № 1/2   </w:t>
      </w:r>
      <w:proofErr w:type="gramStart"/>
      <w:r w:rsidRPr="007209D5">
        <w:t>от</w:t>
      </w:r>
      <w:proofErr w:type="gramEnd"/>
    </w:p>
    <w:p w:rsidR="00C9023E" w:rsidRPr="007209D5" w:rsidRDefault="00C9023E" w:rsidP="00C9023E">
      <w:pPr>
        <w:pStyle w:val="a4"/>
      </w:pPr>
      <w:r w:rsidRPr="007209D5">
        <w:t>«28» августа 2015 г.                                                                            «1» сентября  2015 г.</w:t>
      </w:r>
    </w:p>
    <w:p w:rsidR="00C9023E" w:rsidRPr="007209D5" w:rsidRDefault="00C9023E" w:rsidP="00C9023E">
      <w:pPr>
        <w:pStyle w:val="a4"/>
      </w:pPr>
    </w:p>
    <w:p w:rsidR="00C9023E" w:rsidRPr="007209D5" w:rsidRDefault="00C9023E" w:rsidP="00C9023E">
      <w:pPr>
        <w:pStyle w:val="a4"/>
      </w:pPr>
    </w:p>
    <w:p w:rsidR="00C9023E" w:rsidRPr="007209D5" w:rsidRDefault="00C9023E" w:rsidP="00C9023E">
      <w:pPr>
        <w:rPr>
          <w:rFonts w:ascii="Times New Roman" w:hAnsi="Times New Roman"/>
        </w:rPr>
      </w:pPr>
    </w:p>
    <w:p w:rsidR="00C9023E" w:rsidRPr="007209D5" w:rsidRDefault="00C9023E" w:rsidP="00C9023E">
      <w:pPr>
        <w:rPr>
          <w:rFonts w:ascii="Times New Roman" w:hAnsi="Times New Roman"/>
        </w:rPr>
      </w:pPr>
    </w:p>
    <w:p w:rsidR="00C9023E" w:rsidRPr="007209D5" w:rsidRDefault="00C9023E" w:rsidP="00C9023E">
      <w:pPr>
        <w:rPr>
          <w:rFonts w:ascii="Times New Roman" w:hAnsi="Times New Roman"/>
        </w:rPr>
      </w:pPr>
    </w:p>
    <w:p w:rsidR="00C9023E" w:rsidRPr="007209D5" w:rsidRDefault="00C9023E" w:rsidP="00C9023E">
      <w:pPr>
        <w:rPr>
          <w:rFonts w:ascii="Times New Roman" w:hAnsi="Times New Roman"/>
        </w:rPr>
      </w:pPr>
    </w:p>
    <w:p w:rsidR="00C9023E" w:rsidRPr="007209D5" w:rsidRDefault="00C9023E" w:rsidP="00C9023E">
      <w:pPr>
        <w:jc w:val="center"/>
        <w:rPr>
          <w:rFonts w:ascii="Times New Roman" w:hAnsi="Times New Roman"/>
        </w:rPr>
      </w:pPr>
    </w:p>
    <w:p w:rsidR="00C9023E" w:rsidRPr="007209D5" w:rsidRDefault="00C9023E" w:rsidP="00C9023E">
      <w:pPr>
        <w:pStyle w:val="a4"/>
        <w:jc w:val="center"/>
        <w:rPr>
          <w:b/>
          <w:sz w:val="28"/>
          <w:szCs w:val="28"/>
        </w:rPr>
      </w:pPr>
      <w:r w:rsidRPr="007209D5">
        <w:rPr>
          <w:b/>
          <w:sz w:val="28"/>
          <w:szCs w:val="28"/>
        </w:rPr>
        <w:t>Рабочая программа</w:t>
      </w:r>
    </w:p>
    <w:p w:rsidR="00C9023E" w:rsidRPr="007209D5" w:rsidRDefault="00C9023E" w:rsidP="00C9023E">
      <w:pPr>
        <w:pStyle w:val="a4"/>
        <w:jc w:val="center"/>
        <w:rPr>
          <w:b/>
          <w:sz w:val="28"/>
          <w:szCs w:val="28"/>
        </w:rPr>
      </w:pPr>
      <w:r w:rsidRPr="007209D5">
        <w:rPr>
          <w:b/>
          <w:sz w:val="28"/>
          <w:szCs w:val="28"/>
        </w:rPr>
        <w:t>по внеурочной деятельности</w:t>
      </w:r>
    </w:p>
    <w:p w:rsidR="00C9023E" w:rsidRPr="007209D5" w:rsidRDefault="00C9023E" w:rsidP="00C9023E">
      <w:pPr>
        <w:pStyle w:val="a4"/>
        <w:jc w:val="center"/>
        <w:rPr>
          <w:b/>
          <w:sz w:val="28"/>
          <w:szCs w:val="28"/>
        </w:rPr>
      </w:pPr>
      <w:r w:rsidRPr="007209D5">
        <w:rPr>
          <w:b/>
          <w:sz w:val="28"/>
          <w:szCs w:val="28"/>
        </w:rPr>
        <w:t>кружка</w:t>
      </w:r>
    </w:p>
    <w:p w:rsidR="00C9023E" w:rsidRPr="007209D5" w:rsidRDefault="00C9023E" w:rsidP="00C9023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 ритме танца</w:t>
      </w:r>
      <w:r w:rsidRPr="007209D5">
        <w:rPr>
          <w:b/>
          <w:sz w:val="28"/>
          <w:szCs w:val="28"/>
        </w:rPr>
        <w:t>»</w:t>
      </w:r>
    </w:p>
    <w:p w:rsidR="00C9023E" w:rsidRPr="007209D5" w:rsidRDefault="00C9023E" w:rsidP="00C9023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5  класс</w:t>
      </w:r>
    </w:p>
    <w:p w:rsidR="00C9023E" w:rsidRPr="007209D5" w:rsidRDefault="00C9023E" w:rsidP="00C9023E">
      <w:pPr>
        <w:jc w:val="center"/>
        <w:rPr>
          <w:rFonts w:ascii="Times New Roman" w:hAnsi="Times New Roman"/>
          <w:sz w:val="28"/>
          <w:szCs w:val="28"/>
        </w:rPr>
      </w:pPr>
    </w:p>
    <w:p w:rsidR="00C9023E" w:rsidRPr="007209D5" w:rsidRDefault="00C9023E" w:rsidP="00C9023E">
      <w:pPr>
        <w:jc w:val="center"/>
        <w:rPr>
          <w:rFonts w:ascii="Times New Roman" w:hAnsi="Times New Roman"/>
          <w:sz w:val="40"/>
          <w:szCs w:val="40"/>
        </w:rPr>
      </w:pPr>
    </w:p>
    <w:p w:rsidR="00C9023E" w:rsidRDefault="00C9023E" w:rsidP="00C9023E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C9023E" w:rsidRDefault="00C9023E" w:rsidP="00C9023E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C9023E" w:rsidRDefault="00C9023E" w:rsidP="00C9023E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C9023E" w:rsidRDefault="00C9023E" w:rsidP="00C9023E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C9023E" w:rsidRPr="00232CDE" w:rsidRDefault="00C9023E" w:rsidP="00C9023E">
      <w:pPr>
        <w:pStyle w:val="a4"/>
        <w:jc w:val="right"/>
        <w:rPr>
          <w:sz w:val="28"/>
          <w:szCs w:val="28"/>
        </w:rPr>
      </w:pPr>
      <w:r w:rsidRPr="00232CDE">
        <w:rPr>
          <w:sz w:val="28"/>
          <w:szCs w:val="28"/>
        </w:rPr>
        <w:t>Разработчик программы</w:t>
      </w:r>
    </w:p>
    <w:p w:rsidR="00C9023E" w:rsidRPr="00232CDE" w:rsidRDefault="00C9023E" w:rsidP="00C9023E">
      <w:pPr>
        <w:pStyle w:val="a4"/>
        <w:jc w:val="right"/>
        <w:rPr>
          <w:sz w:val="28"/>
          <w:szCs w:val="28"/>
        </w:rPr>
      </w:pPr>
      <w:r w:rsidRPr="00232CDE">
        <w:rPr>
          <w:sz w:val="28"/>
          <w:szCs w:val="28"/>
        </w:rPr>
        <w:t xml:space="preserve">педагог </w:t>
      </w:r>
      <w:proofErr w:type="gramStart"/>
      <w:r w:rsidRPr="00232CDE">
        <w:rPr>
          <w:sz w:val="28"/>
          <w:szCs w:val="28"/>
        </w:rPr>
        <w:t>дополнительного</w:t>
      </w:r>
      <w:proofErr w:type="gramEnd"/>
    </w:p>
    <w:p w:rsidR="00C9023E" w:rsidRPr="00232CDE" w:rsidRDefault="00C9023E" w:rsidP="00C9023E">
      <w:pPr>
        <w:pStyle w:val="a4"/>
        <w:jc w:val="right"/>
        <w:rPr>
          <w:sz w:val="28"/>
          <w:szCs w:val="28"/>
        </w:rPr>
      </w:pPr>
      <w:r w:rsidRPr="00232CDE">
        <w:rPr>
          <w:sz w:val="28"/>
          <w:szCs w:val="28"/>
        </w:rPr>
        <w:t xml:space="preserve">образования  </w:t>
      </w:r>
      <w:proofErr w:type="spellStart"/>
      <w:r w:rsidR="00280BCE">
        <w:rPr>
          <w:sz w:val="28"/>
          <w:szCs w:val="28"/>
        </w:rPr>
        <w:t>Квасова</w:t>
      </w:r>
      <w:proofErr w:type="spellEnd"/>
      <w:r w:rsidR="00280BCE">
        <w:rPr>
          <w:sz w:val="28"/>
          <w:szCs w:val="28"/>
        </w:rPr>
        <w:t xml:space="preserve"> С.Д.</w:t>
      </w:r>
    </w:p>
    <w:p w:rsidR="00C9023E" w:rsidRPr="00232CDE" w:rsidRDefault="00C9023E" w:rsidP="00C902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023E" w:rsidRDefault="00C9023E" w:rsidP="00C9023E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C9023E" w:rsidRDefault="00C9023E" w:rsidP="00C9023E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C9023E" w:rsidRPr="003D414F" w:rsidRDefault="00C9023E" w:rsidP="00C9023E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C9023E" w:rsidRDefault="00C9023E" w:rsidP="00C902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023E" w:rsidRDefault="00C9023E" w:rsidP="00C902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023E" w:rsidRDefault="00C9023E" w:rsidP="00C902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023E" w:rsidRPr="00232CDE" w:rsidRDefault="00C9023E" w:rsidP="00C9023E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29500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9023E" w:rsidRPr="00232CDE" w:rsidRDefault="00C9023E" w:rsidP="00C9023E">
      <w:pPr>
        <w:spacing w:after="0"/>
        <w:rPr>
          <w:rFonts w:ascii="Times New Roman" w:hAnsi="Times New Roman"/>
          <w:b/>
          <w:sz w:val="24"/>
          <w:szCs w:val="24"/>
        </w:rPr>
      </w:pPr>
      <w:r w:rsidRPr="00232CDE">
        <w:rPr>
          <w:rFonts w:ascii="Times New Roman" w:hAnsi="Times New Roman"/>
          <w:iCs/>
          <w:spacing w:val="-13"/>
          <w:sz w:val="24"/>
          <w:szCs w:val="24"/>
          <w:lang w:eastAsia="ar-SA"/>
        </w:rPr>
        <w:t xml:space="preserve">            Данная программа  </w:t>
      </w:r>
      <w:r w:rsidR="00F37130">
        <w:rPr>
          <w:rFonts w:ascii="Times New Roman" w:hAnsi="Times New Roman"/>
          <w:iCs/>
          <w:spacing w:val="-13"/>
          <w:sz w:val="24"/>
          <w:szCs w:val="24"/>
          <w:lang w:eastAsia="ar-SA"/>
        </w:rPr>
        <w:t xml:space="preserve">  разработана для учащихся 5 </w:t>
      </w:r>
      <w:r w:rsidRPr="00232CDE">
        <w:rPr>
          <w:rFonts w:ascii="Times New Roman" w:hAnsi="Times New Roman"/>
          <w:iCs/>
          <w:spacing w:val="-13"/>
          <w:sz w:val="24"/>
          <w:szCs w:val="24"/>
          <w:lang w:eastAsia="ar-SA"/>
        </w:rPr>
        <w:t xml:space="preserve"> классов  в рамках реализации внеурочной деятельности согласно ФГОС НОО. </w:t>
      </w:r>
    </w:p>
    <w:p w:rsidR="00C9023E" w:rsidRPr="000530A0" w:rsidRDefault="00C9023E" w:rsidP="00C9023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>Хореографическое искусство учит детей красоте и выразительности движений, формирует их фигуру, развивает физическую силу, выносливость, ловкость и смелость. Благодаря систематическому хореографическому образованию и воспитанию, учащиеся приобретают общую эстетическую и танцевальную культуру. Развитие танцевальных и музыкальных способностей помогает более тонкому восприятию профессионального хореографического искусства.</w:t>
      </w:r>
    </w:p>
    <w:p w:rsidR="00C9023E" w:rsidRPr="000530A0" w:rsidRDefault="00C9023E" w:rsidP="00C9023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>Основой занятий в хореографическом объединении является программа, которая предусматривает систематическое и последовательное обучение, развитие и эстетическое воспитание учащихся. Руководитель, придерживаясь содержания программы, может творчески подходить как к проведению занятий, так и к постановочной работе, учитывая возможности учащихся, руководствуясь целью гармонического развития личности ребёнка.</w:t>
      </w:r>
    </w:p>
    <w:p w:rsidR="00C9023E" w:rsidRPr="000530A0" w:rsidRDefault="00C9023E" w:rsidP="00C9023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 xml:space="preserve">Одной из первоначальных задач эстетического воспитания, является раскрытие детям красоты и логики простейшего движения вообще и танцевальных движений в частности. Постепенно учащиеся получают навыки организованных движений, осознают их закономерный характер, координацию и научаются управлять ими. </w:t>
      </w:r>
    </w:p>
    <w:p w:rsidR="00C9023E" w:rsidRPr="000530A0" w:rsidRDefault="00C9023E" w:rsidP="00C9023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 xml:space="preserve">Образовательной областью данной программы является хореографическое искусство. По своей целевой направленности  программа предпрофессиональная, так как нацелена на формирование практических умений и навыков в области хореографии. А по тематической направленности  - художественно- </w:t>
      </w:r>
      <w:proofErr w:type="gramStart"/>
      <w:r w:rsidRPr="000530A0">
        <w:rPr>
          <w:rFonts w:ascii="Times New Roman" w:hAnsi="Times New Roman"/>
          <w:sz w:val="24"/>
          <w:szCs w:val="24"/>
        </w:rPr>
        <w:t>эстетическая</w:t>
      </w:r>
      <w:proofErr w:type="gramEnd"/>
      <w:r w:rsidRPr="000530A0">
        <w:rPr>
          <w:rFonts w:ascii="Times New Roman" w:hAnsi="Times New Roman"/>
          <w:sz w:val="24"/>
          <w:szCs w:val="24"/>
        </w:rPr>
        <w:t>.</w:t>
      </w:r>
    </w:p>
    <w:p w:rsidR="00C9023E" w:rsidRPr="000530A0" w:rsidRDefault="00C9023E" w:rsidP="00C9023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>Задача педагога дополнительного образования состоит не в максимальном ускорении развития творческих способностей ребенка, не в формировании сроков и темпов, а прежде всего в том, чтобы создать каждому ребенку все условия для наиболее полного раскрытия и реализации способностей в условиях коллектива.</w:t>
      </w:r>
    </w:p>
    <w:p w:rsidR="00C9023E" w:rsidRPr="000530A0" w:rsidRDefault="00C9023E" w:rsidP="00C9023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>Задачу формирования танцевального творчества невозможно решить, если у детей не будет осознанного отношения к выразительным движениям, понимания их образного значения, если они не владеют образным языком танцевальных движений.</w:t>
      </w:r>
    </w:p>
    <w:p w:rsidR="00C9023E" w:rsidRPr="000530A0" w:rsidRDefault="00C9023E" w:rsidP="00C9023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b/>
          <w:i/>
          <w:sz w:val="24"/>
          <w:szCs w:val="24"/>
        </w:rPr>
        <w:t>Актуальность</w:t>
      </w:r>
      <w:r w:rsidRPr="000530A0">
        <w:rPr>
          <w:rFonts w:ascii="Times New Roman" w:hAnsi="Times New Roman"/>
          <w:sz w:val="24"/>
          <w:szCs w:val="24"/>
        </w:rPr>
        <w:t xml:space="preserve"> Хореография как отдельная область искусства имеет не одно направление, причем каждое из них не уступает по своей значимости. В свою очередь современное общество требует расширенного спектра образовательного поля. Исходя из этого, возникает потребность в одновременном изучении разных жанров хореографии.</w:t>
      </w:r>
    </w:p>
    <w:p w:rsidR="00C9023E" w:rsidRPr="000530A0" w:rsidRDefault="00C9023E" w:rsidP="00C9023E">
      <w:pPr>
        <w:jc w:val="both"/>
        <w:rPr>
          <w:rFonts w:ascii="Times New Roman" w:hAnsi="Times New Roman"/>
          <w:b/>
          <w:sz w:val="24"/>
          <w:szCs w:val="24"/>
        </w:rPr>
      </w:pPr>
      <w:r w:rsidRPr="000530A0">
        <w:rPr>
          <w:rFonts w:ascii="Times New Roman" w:hAnsi="Times New Roman"/>
          <w:b/>
          <w:sz w:val="24"/>
          <w:szCs w:val="24"/>
        </w:rPr>
        <w:t>Цель программы:</w:t>
      </w:r>
      <w:r w:rsidRPr="000530A0">
        <w:rPr>
          <w:rFonts w:ascii="Times New Roman" w:hAnsi="Times New Roman"/>
          <w:sz w:val="24"/>
          <w:szCs w:val="24"/>
        </w:rPr>
        <w:t xml:space="preserve"> способствовать созданию условий для развития личности ребенка, развития мотивации к познанию мировой танцевальной культуры, а также условий для социального, культурного и профессионального самоопределения, творческой самореализации личности ребенка через хореографическое образование</w:t>
      </w:r>
      <w:r w:rsidRPr="000530A0">
        <w:rPr>
          <w:rFonts w:ascii="Times New Roman" w:hAnsi="Times New Roman"/>
          <w:b/>
          <w:sz w:val="24"/>
          <w:szCs w:val="24"/>
        </w:rPr>
        <w:t>.</w:t>
      </w:r>
    </w:p>
    <w:p w:rsidR="00C9023E" w:rsidRPr="000530A0" w:rsidRDefault="00C9023E" w:rsidP="00C9023E">
      <w:pPr>
        <w:jc w:val="both"/>
        <w:rPr>
          <w:rFonts w:ascii="Times New Roman" w:hAnsi="Times New Roman"/>
          <w:b/>
          <w:sz w:val="24"/>
          <w:szCs w:val="24"/>
        </w:rPr>
      </w:pPr>
      <w:r w:rsidRPr="000530A0">
        <w:rPr>
          <w:rFonts w:ascii="Times New Roman" w:hAnsi="Times New Roman"/>
          <w:b/>
          <w:sz w:val="24"/>
          <w:szCs w:val="24"/>
        </w:rPr>
        <w:lastRenderedPageBreak/>
        <w:t xml:space="preserve">Задачи: </w:t>
      </w:r>
    </w:p>
    <w:p w:rsidR="00C9023E" w:rsidRPr="000530A0" w:rsidRDefault="00C9023E" w:rsidP="00C902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>сформировать представление о хореографии как о виде искусства, познакомить с историей становления данного искусства;</w:t>
      </w:r>
    </w:p>
    <w:p w:rsidR="00C9023E" w:rsidRPr="000530A0" w:rsidRDefault="00C9023E" w:rsidP="00C902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>научить владеть техникой исполнения того или иного жанра хореографии;</w:t>
      </w:r>
    </w:p>
    <w:p w:rsidR="00C9023E" w:rsidRPr="000530A0" w:rsidRDefault="00C9023E" w:rsidP="00C902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>способствовать созданию условий для творческой самореализации детей, концентрируя внимание на индивидуальности каждого ребенка;</w:t>
      </w:r>
    </w:p>
    <w:p w:rsidR="00C9023E" w:rsidRPr="000530A0" w:rsidRDefault="00C9023E" w:rsidP="00C902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>помочь в профессиональном самоопределении.</w:t>
      </w:r>
    </w:p>
    <w:p w:rsidR="00C9023E" w:rsidRDefault="00C9023E" w:rsidP="00C9023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9023E" w:rsidRDefault="00C9023E" w:rsidP="00C9023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II. </w:t>
      </w:r>
      <w:r w:rsidRPr="00232CDE">
        <w:rPr>
          <w:rFonts w:ascii="Times New Roman" w:hAnsi="Times New Roman"/>
          <w:b/>
          <w:sz w:val="24"/>
          <w:szCs w:val="24"/>
        </w:rPr>
        <w:t xml:space="preserve">Условия </w:t>
      </w:r>
      <w:r>
        <w:rPr>
          <w:rFonts w:ascii="Times New Roman" w:hAnsi="Times New Roman"/>
          <w:b/>
          <w:sz w:val="24"/>
          <w:szCs w:val="24"/>
        </w:rPr>
        <w:t>реализации программы</w:t>
      </w:r>
    </w:p>
    <w:p w:rsidR="00C9023E" w:rsidRPr="0029500F" w:rsidRDefault="00C9023E" w:rsidP="00C9023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9023E" w:rsidRDefault="00C9023E" w:rsidP="00C902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7571">
        <w:rPr>
          <w:rFonts w:ascii="Times New Roman" w:hAnsi="Times New Roman"/>
          <w:sz w:val="24"/>
          <w:szCs w:val="24"/>
        </w:rPr>
        <w:t xml:space="preserve"> Согласно плану внеурочной деятельности МКОУ Бобровская СОШ №1  курс</w:t>
      </w:r>
      <w:r>
        <w:rPr>
          <w:rFonts w:ascii="Times New Roman" w:hAnsi="Times New Roman"/>
          <w:sz w:val="24"/>
          <w:szCs w:val="24"/>
        </w:rPr>
        <w:t xml:space="preserve"> кружка «Вдохновение</w:t>
      </w:r>
      <w:r w:rsidR="0062012C">
        <w:rPr>
          <w:rFonts w:ascii="Times New Roman" w:hAnsi="Times New Roman"/>
          <w:sz w:val="24"/>
          <w:szCs w:val="24"/>
        </w:rPr>
        <w:t>»  рассчитан на 136</w:t>
      </w:r>
      <w:r w:rsidR="00F37130">
        <w:rPr>
          <w:rFonts w:ascii="Times New Roman" w:hAnsi="Times New Roman"/>
          <w:sz w:val="24"/>
          <w:szCs w:val="24"/>
        </w:rPr>
        <w:t xml:space="preserve"> часа.  (4</w:t>
      </w:r>
      <w:r>
        <w:rPr>
          <w:rFonts w:ascii="Times New Roman" w:hAnsi="Times New Roman"/>
          <w:sz w:val="24"/>
          <w:szCs w:val="24"/>
        </w:rPr>
        <w:t xml:space="preserve">  ч. в неделю</w:t>
      </w:r>
      <w:r w:rsidRPr="006D7571">
        <w:rPr>
          <w:rFonts w:ascii="Times New Roman" w:hAnsi="Times New Roman"/>
          <w:sz w:val="24"/>
          <w:szCs w:val="24"/>
        </w:rPr>
        <w:t>)</w:t>
      </w:r>
      <w:r w:rsidR="00F37130">
        <w:rPr>
          <w:rFonts w:ascii="Times New Roman" w:hAnsi="Times New Roman"/>
          <w:sz w:val="24"/>
          <w:szCs w:val="24"/>
        </w:rPr>
        <w:t xml:space="preserve"> для обучающихся 5</w:t>
      </w:r>
      <w:r>
        <w:rPr>
          <w:rFonts w:ascii="Times New Roman" w:hAnsi="Times New Roman"/>
          <w:sz w:val="24"/>
          <w:szCs w:val="24"/>
        </w:rPr>
        <w:t>-х классов</w:t>
      </w:r>
      <w:r w:rsidRPr="006D7571">
        <w:rPr>
          <w:rFonts w:ascii="Times New Roman" w:hAnsi="Times New Roman"/>
          <w:sz w:val="24"/>
          <w:szCs w:val="24"/>
        </w:rPr>
        <w:t xml:space="preserve">.  </w:t>
      </w:r>
    </w:p>
    <w:p w:rsidR="00C9023E" w:rsidRPr="00232CDE" w:rsidRDefault="00C9023E" w:rsidP="00C9023E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C9023E" w:rsidRPr="000530A0" w:rsidRDefault="00C9023E" w:rsidP="00C9023E">
      <w:pPr>
        <w:jc w:val="both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 xml:space="preserve">Занятия проводятся в хореографическом классе или на сцене, в зависимости от целей урока. </w:t>
      </w:r>
    </w:p>
    <w:p w:rsidR="00C9023E" w:rsidRPr="000530A0" w:rsidRDefault="00C9023E" w:rsidP="00C9023E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530A0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</w:p>
    <w:p w:rsidR="00C9023E" w:rsidRPr="000530A0" w:rsidRDefault="00C9023E" w:rsidP="00C9023E">
      <w:pPr>
        <w:spacing w:after="0"/>
        <w:ind w:firstLine="360"/>
        <w:rPr>
          <w:rFonts w:ascii="Times New Roman" w:hAnsi="Times New Roman"/>
          <w:i/>
          <w:color w:val="0000FF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>Формы проведения занятия:</w:t>
      </w:r>
    </w:p>
    <w:p w:rsidR="00C9023E" w:rsidRPr="000530A0" w:rsidRDefault="00C9023E" w:rsidP="00C9023E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 xml:space="preserve">1) индивидуальные; </w:t>
      </w:r>
    </w:p>
    <w:p w:rsidR="00C9023E" w:rsidRPr="000530A0" w:rsidRDefault="00C9023E" w:rsidP="00C9023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 xml:space="preserve">      2) по подгруппам;</w:t>
      </w:r>
    </w:p>
    <w:p w:rsidR="00C9023E" w:rsidRPr="000530A0" w:rsidRDefault="00C9023E" w:rsidP="00C9023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 xml:space="preserve">      3) групповые</w:t>
      </w:r>
    </w:p>
    <w:p w:rsidR="00C9023E" w:rsidRPr="000530A0" w:rsidRDefault="00C9023E" w:rsidP="00C9023E">
      <w:pPr>
        <w:ind w:firstLine="360"/>
        <w:rPr>
          <w:rFonts w:ascii="Times New Roman" w:hAnsi="Times New Roman"/>
          <w:b/>
          <w:sz w:val="24"/>
          <w:szCs w:val="24"/>
        </w:rPr>
      </w:pPr>
      <w:r w:rsidRPr="000530A0">
        <w:rPr>
          <w:rFonts w:ascii="Times New Roman" w:hAnsi="Times New Roman"/>
          <w:b/>
          <w:sz w:val="24"/>
          <w:szCs w:val="24"/>
        </w:rPr>
        <w:t>Структура занятия:</w:t>
      </w:r>
    </w:p>
    <w:p w:rsidR="00C9023E" w:rsidRPr="000530A0" w:rsidRDefault="00C9023E" w:rsidP="00C9023E">
      <w:pPr>
        <w:pStyle w:val="a4"/>
      </w:pPr>
      <w:r w:rsidRPr="000530A0">
        <w:t>1.Подготовительный этап:</w:t>
      </w:r>
    </w:p>
    <w:p w:rsidR="00C9023E" w:rsidRPr="000530A0" w:rsidRDefault="00C9023E" w:rsidP="00C9023E">
      <w:pPr>
        <w:pStyle w:val="a4"/>
      </w:pPr>
      <w:r w:rsidRPr="000530A0">
        <w:t>-построение;</w:t>
      </w:r>
    </w:p>
    <w:p w:rsidR="00C9023E" w:rsidRPr="000530A0" w:rsidRDefault="00C9023E" w:rsidP="00C9023E">
      <w:pPr>
        <w:pStyle w:val="a4"/>
      </w:pPr>
      <w:r w:rsidRPr="000530A0">
        <w:t>-постановка целей и задач занятия;</w:t>
      </w:r>
    </w:p>
    <w:p w:rsidR="00C9023E" w:rsidRPr="000530A0" w:rsidRDefault="00C9023E" w:rsidP="00C9023E">
      <w:pPr>
        <w:pStyle w:val="a4"/>
      </w:pPr>
      <w:r w:rsidRPr="000530A0">
        <w:t>-разминка</w:t>
      </w:r>
    </w:p>
    <w:p w:rsidR="00C9023E" w:rsidRPr="000530A0" w:rsidRDefault="00C9023E" w:rsidP="00C9023E">
      <w:pPr>
        <w:pStyle w:val="a4"/>
      </w:pPr>
      <w:r w:rsidRPr="000530A0">
        <w:t xml:space="preserve"> 2.Связующий этап:</w:t>
      </w:r>
    </w:p>
    <w:p w:rsidR="00C9023E" w:rsidRPr="000530A0" w:rsidRDefault="00C9023E" w:rsidP="00C9023E">
      <w:pPr>
        <w:pStyle w:val="a4"/>
      </w:pPr>
      <w:r w:rsidRPr="000530A0">
        <w:t>-упражнения,  выполняемые по диагонали и в партере;</w:t>
      </w:r>
    </w:p>
    <w:p w:rsidR="00C9023E" w:rsidRPr="000530A0" w:rsidRDefault="00C9023E" w:rsidP="00C9023E">
      <w:pPr>
        <w:pStyle w:val="a4"/>
      </w:pPr>
      <w:r w:rsidRPr="000530A0">
        <w:t xml:space="preserve"> 3.Основной этап:</w:t>
      </w:r>
    </w:p>
    <w:p w:rsidR="00C9023E" w:rsidRPr="000530A0" w:rsidRDefault="00C9023E" w:rsidP="00C9023E">
      <w:pPr>
        <w:pStyle w:val="a4"/>
      </w:pPr>
      <w:r w:rsidRPr="000530A0">
        <w:t xml:space="preserve"> -изучение нового, повторение пройденного материала;</w:t>
      </w:r>
    </w:p>
    <w:p w:rsidR="00C9023E" w:rsidRPr="000530A0" w:rsidRDefault="00C9023E" w:rsidP="00C9023E">
      <w:pPr>
        <w:pStyle w:val="a4"/>
      </w:pPr>
      <w:r w:rsidRPr="000530A0">
        <w:t xml:space="preserve"> 4.Заключительный этап:</w:t>
      </w:r>
    </w:p>
    <w:p w:rsidR="00C9023E" w:rsidRPr="000530A0" w:rsidRDefault="00C9023E" w:rsidP="00C9023E">
      <w:pPr>
        <w:pStyle w:val="a4"/>
      </w:pPr>
      <w:r w:rsidRPr="000530A0">
        <w:t>-упражнения на восстановление дыхания, релаксирующие упражнения;</w:t>
      </w:r>
    </w:p>
    <w:p w:rsidR="00C9023E" w:rsidRDefault="00C9023E" w:rsidP="00C9023E">
      <w:pPr>
        <w:pStyle w:val="a4"/>
      </w:pPr>
      <w:r w:rsidRPr="000530A0">
        <w:t>-поклон.</w:t>
      </w:r>
    </w:p>
    <w:p w:rsidR="00C9023E" w:rsidRDefault="00C9023E" w:rsidP="00C9023E">
      <w:pPr>
        <w:pStyle w:val="a4"/>
      </w:pPr>
    </w:p>
    <w:p w:rsidR="00C9023E" w:rsidRDefault="00C9023E" w:rsidP="00C9023E">
      <w:pPr>
        <w:pStyle w:val="a4"/>
        <w:jc w:val="center"/>
        <w:rPr>
          <w:b/>
        </w:rPr>
      </w:pPr>
      <w:r w:rsidRPr="00232CDE">
        <w:rPr>
          <w:b/>
          <w:lang w:val="en-US"/>
        </w:rPr>
        <w:t xml:space="preserve">III. </w:t>
      </w:r>
      <w:r w:rsidRPr="00232CDE">
        <w:rPr>
          <w:b/>
        </w:rPr>
        <w:t>Результаты освоения курса</w:t>
      </w:r>
    </w:p>
    <w:p w:rsidR="00C9023E" w:rsidRPr="00232CDE" w:rsidRDefault="00C9023E" w:rsidP="00C9023E">
      <w:pPr>
        <w:pStyle w:val="a4"/>
        <w:jc w:val="center"/>
        <w:rPr>
          <w:b/>
        </w:rPr>
      </w:pPr>
    </w:p>
    <w:tbl>
      <w:tblPr>
        <w:tblW w:w="1023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9"/>
        <w:gridCol w:w="2161"/>
        <w:gridCol w:w="2340"/>
        <w:gridCol w:w="2679"/>
      </w:tblGrid>
      <w:tr w:rsidR="00C9023E" w:rsidRPr="004B7130" w:rsidTr="00BE60BE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E" w:rsidRPr="004B7130" w:rsidRDefault="00C9023E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>Подготовительный уровень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E" w:rsidRPr="004B7130" w:rsidRDefault="00C9023E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>Начальный уровень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E" w:rsidRPr="004B7130" w:rsidRDefault="00C9023E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E" w:rsidRPr="004B7130" w:rsidRDefault="00C9023E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>Уровень совершенствования</w:t>
            </w:r>
          </w:p>
        </w:tc>
      </w:tr>
      <w:tr w:rsidR="00C9023E" w:rsidRPr="004B7130" w:rsidTr="00BE60BE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E" w:rsidRPr="004B7130" w:rsidRDefault="00C9023E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t>1. Показатель «знания, умения, навыки»</w:t>
            </w:r>
          </w:p>
          <w:p w:rsidR="00C9023E" w:rsidRPr="004B7130" w:rsidRDefault="00C9023E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>Знакомство с образовательной областью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E" w:rsidRPr="004B7130" w:rsidRDefault="00C9023E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t>1. Показатель «знания, умения, навыки»</w:t>
            </w:r>
          </w:p>
          <w:p w:rsidR="00C9023E" w:rsidRPr="004B7130" w:rsidRDefault="00C9023E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>Владение основами знаний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E" w:rsidRPr="004B7130" w:rsidRDefault="00C9023E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t>1. Показатель «знания, умения, навыки»</w:t>
            </w:r>
          </w:p>
          <w:p w:rsidR="00C9023E" w:rsidRPr="004B7130" w:rsidRDefault="00C9023E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proofErr w:type="gramStart"/>
            <w:r w:rsidRPr="004B7130">
              <w:rPr>
                <w:rFonts w:ascii="Times New Roman" w:hAnsi="Times New Roman"/>
                <w:sz w:val="24"/>
                <w:szCs w:val="24"/>
              </w:rPr>
              <w:t>специальными</w:t>
            </w:r>
            <w:proofErr w:type="gramEnd"/>
            <w:r w:rsidRPr="004B7130">
              <w:rPr>
                <w:rFonts w:ascii="Times New Roman" w:hAnsi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E" w:rsidRPr="004B7130" w:rsidRDefault="00C9023E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t>1. Показатель «знания, умения, навыки»</w:t>
            </w:r>
          </w:p>
          <w:p w:rsidR="00C9023E" w:rsidRPr="004B7130" w:rsidRDefault="00C9023E" w:rsidP="00BE60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130">
              <w:rPr>
                <w:rFonts w:ascii="Times New Roman" w:hAnsi="Times New Roman"/>
                <w:sz w:val="24"/>
                <w:szCs w:val="24"/>
              </w:rPr>
              <w:t>Допрофессиональная</w:t>
            </w:r>
            <w:proofErr w:type="spellEnd"/>
            <w:r w:rsidRPr="004B7130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</w:tr>
      <w:tr w:rsidR="00C9023E" w:rsidRPr="004B7130" w:rsidTr="00BE60BE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E" w:rsidRPr="004B7130" w:rsidRDefault="00C9023E" w:rsidP="00BE60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t>2. Показатель «мотивация к знаниям »</w:t>
            </w:r>
          </w:p>
          <w:p w:rsidR="00C9023E" w:rsidRPr="004B7130" w:rsidRDefault="00C9023E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lastRenderedPageBreak/>
              <w:t>Неосознанный интерес, навязанный извне или на уровне любознательности. Мотив случайный, кратковременный.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E" w:rsidRPr="004B7130" w:rsidRDefault="00C9023E" w:rsidP="00BE60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Показатель «мотивация к </w:t>
            </w:r>
            <w:r w:rsidRPr="004B7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знаниям »</w:t>
            </w:r>
          </w:p>
          <w:p w:rsidR="00C9023E" w:rsidRPr="004B7130" w:rsidRDefault="00C9023E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>Интерес иногда поддерживается самостоятельно. Мотивация неустойчивая, связанная с результативной стороной процесса.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E" w:rsidRPr="004B7130" w:rsidRDefault="00C9023E" w:rsidP="00BE60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Показатель «мотивация к </w:t>
            </w:r>
            <w:r w:rsidRPr="004B7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знаниям »</w:t>
            </w:r>
          </w:p>
          <w:p w:rsidR="00C9023E" w:rsidRPr="004B7130" w:rsidRDefault="00C9023E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 xml:space="preserve">Интерес на уровне увлечения. Поддерживается самостоятельно. Устойчивая мотивация. Ведущие мотивы: </w:t>
            </w:r>
            <w:proofErr w:type="gramStart"/>
            <w:r w:rsidRPr="004B7130"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  <w:proofErr w:type="gramEnd"/>
            <w:r w:rsidRPr="004B7130">
              <w:rPr>
                <w:rFonts w:ascii="Times New Roman" w:hAnsi="Times New Roman"/>
                <w:sz w:val="24"/>
                <w:szCs w:val="24"/>
              </w:rPr>
              <w:t xml:space="preserve">, общения, добиться высоких результатов.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E" w:rsidRPr="004B7130" w:rsidRDefault="00C9023E" w:rsidP="00BE60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Показатель «мотивация к </w:t>
            </w:r>
            <w:r w:rsidRPr="004B7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знаниям »</w:t>
            </w:r>
          </w:p>
          <w:p w:rsidR="00C9023E" w:rsidRPr="004B7130" w:rsidRDefault="00C9023E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>Четко выраженные потребности. Стремление изучить глубоко предмет как будущую профессию.</w:t>
            </w:r>
          </w:p>
        </w:tc>
      </w:tr>
      <w:tr w:rsidR="00C9023E" w:rsidRPr="004B7130" w:rsidTr="00BE60BE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E" w:rsidRPr="004B7130" w:rsidRDefault="00C9023E" w:rsidP="00BE60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Показатель «Творческая активность»</w:t>
            </w:r>
          </w:p>
          <w:p w:rsidR="00C9023E" w:rsidRPr="004B7130" w:rsidRDefault="00C9023E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 xml:space="preserve">Интереса </w:t>
            </w:r>
            <w:proofErr w:type="gramStart"/>
            <w:r w:rsidRPr="004B713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B7130">
              <w:rPr>
                <w:rFonts w:ascii="Times New Roman" w:hAnsi="Times New Roman"/>
                <w:sz w:val="24"/>
                <w:szCs w:val="24"/>
              </w:rPr>
              <w:t xml:space="preserve"> творчества не проявляется. Инициативу не проявляет. Не испытывает радости от открытия. Отказывается от поручений, заданий. Нет навыка самостоятельного решения проблем.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E" w:rsidRPr="004B7130" w:rsidRDefault="00C9023E" w:rsidP="00BE60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t>3. Показатель «Творческая активность»</w:t>
            </w:r>
          </w:p>
          <w:p w:rsidR="00C9023E" w:rsidRPr="004B7130" w:rsidRDefault="00C9023E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 xml:space="preserve">Социализация в коллективе. Инициативу проявляет редко. Испытывает потребность в получении новых знаний, в открытии для себя новых способов деятельности. Добросовестно выполняет поручения, задания. Проблемы </w:t>
            </w:r>
            <w:proofErr w:type="gramStart"/>
            <w:r w:rsidRPr="004B7130">
              <w:rPr>
                <w:rFonts w:ascii="Times New Roman" w:hAnsi="Times New Roman"/>
                <w:sz w:val="24"/>
                <w:szCs w:val="24"/>
              </w:rPr>
              <w:t>решить</w:t>
            </w:r>
            <w:proofErr w:type="gramEnd"/>
            <w:r w:rsidRPr="004B7130">
              <w:rPr>
                <w:rFonts w:ascii="Times New Roman" w:hAnsi="Times New Roman"/>
                <w:sz w:val="24"/>
                <w:szCs w:val="24"/>
              </w:rPr>
              <w:t xml:space="preserve"> способен, но при помощи педагога.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E" w:rsidRPr="004B7130" w:rsidRDefault="00C9023E" w:rsidP="00BE60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t xml:space="preserve">3. Показатель «Творческая активность» </w:t>
            </w:r>
          </w:p>
          <w:p w:rsidR="00C9023E" w:rsidRPr="004B7130" w:rsidRDefault="00C9023E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>Есть положительный эмоциональный отклик на успехи свои и коллектива. Проявляет инициативу, но не всегда. Может придумать интересные идеи, но часто не может оценить их и выполнить.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E" w:rsidRPr="004B7130" w:rsidRDefault="00C9023E" w:rsidP="00BE60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t>3. Показатель «Творческая активность»</w:t>
            </w:r>
          </w:p>
          <w:p w:rsidR="00C9023E" w:rsidRPr="004B7130" w:rsidRDefault="00C9023E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 xml:space="preserve">Вносит предложения по развитию деятельности объединения. Легко, быстро увлекается творческим делом. Обладает оригинальностью мышления, богатым воображением, развитой интуицией, гибкостью мышления, способностью к рождению новых идей. </w:t>
            </w:r>
          </w:p>
        </w:tc>
      </w:tr>
      <w:tr w:rsidR="00C9023E" w:rsidRPr="004B7130" w:rsidTr="00BE60BE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E" w:rsidRPr="004B7130" w:rsidRDefault="00C9023E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B7130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«Эмоциональная настроенность» </w:t>
            </w:r>
            <w:r w:rsidRPr="004B7130">
              <w:rPr>
                <w:rFonts w:ascii="Times New Roman" w:hAnsi="Times New Roman"/>
                <w:sz w:val="24"/>
                <w:szCs w:val="24"/>
              </w:rPr>
              <w:t xml:space="preserve">Бедные маловыразительные жесты, мимики, речь, голос. Не может чутко выразить свое эмоциональное состояние.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E" w:rsidRPr="004B7130" w:rsidRDefault="00C9023E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B7130">
              <w:rPr>
                <w:rFonts w:ascii="Times New Roman" w:hAnsi="Times New Roman"/>
                <w:b/>
                <w:sz w:val="24"/>
                <w:szCs w:val="24"/>
              </w:rPr>
              <w:t>Показатель «Эмоциональная настроенность»</w:t>
            </w:r>
            <w:r w:rsidRPr="004B7130">
              <w:rPr>
                <w:rFonts w:ascii="Times New Roman" w:hAnsi="Times New Roman"/>
                <w:sz w:val="24"/>
                <w:szCs w:val="24"/>
              </w:rPr>
              <w:t xml:space="preserve"> Замечает разные эмоциональные состояния. Пытается выразить свое эмоциональное </w:t>
            </w:r>
            <w:r w:rsidRPr="004B7130">
              <w:rPr>
                <w:rFonts w:ascii="Times New Roman" w:hAnsi="Times New Roman"/>
                <w:sz w:val="24"/>
                <w:szCs w:val="24"/>
              </w:rPr>
              <w:lastRenderedPageBreak/>
              <w:t>состояние.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E" w:rsidRPr="004B7130" w:rsidRDefault="00C9023E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4B7130">
              <w:rPr>
                <w:rFonts w:ascii="Times New Roman" w:hAnsi="Times New Roman"/>
                <w:b/>
                <w:sz w:val="24"/>
                <w:szCs w:val="24"/>
              </w:rPr>
              <w:t>Показатель «Эмоциональная настроенность»</w:t>
            </w:r>
            <w:r w:rsidRPr="004B7130">
              <w:rPr>
                <w:rFonts w:ascii="Times New Roman" w:hAnsi="Times New Roman"/>
                <w:sz w:val="24"/>
                <w:szCs w:val="24"/>
              </w:rPr>
              <w:t xml:space="preserve"> Распознает свои эмоции и эмоции других людей. Выражает свое эмоциональное состояние при помощи мимики, </w:t>
            </w:r>
            <w:r w:rsidRPr="004B7130">
              <w:rPr>
                <w:rFonts w:ascii="Times New Roman" w:hAnsi="Times New Roman"/>
                <w:sz w:val="24"/>
                <w:szCs w:val="24"/>
              </w:rPr>
              <w:lastRenderedPageBreak/>
              <w:t>жестов, речи, голоса.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E" w:rsidRPr="004B7130" w:rsidRDefault="00C9023E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4.Показатель «Эмоциональная настроенность»</w:t>
            </w:r>
            <w:r w:rsidRPr="004B7130">
              <w:rPr>
                <w:rFonts w:ascii="Times New Roman" w:hAnsi="Times New Roman"/>
                <w:sz w:val="24"/>
                <w:szCs w:val="24"/>
              </w:rPr>
              <w:t xml:space="preserve"> Распознает и оценивает свои эмоции и эмоции других людей по мимике, жестам, речи, интонациям. Проявляет произвольную активность в </w:t>
            </w:r>
            <w:r w:rsidRPr="004B7130">
              <w:rPr>
                <w:rFonts w:ascii="Times New Roman" w:hAnsi="Times New Roman"/>
                <w:sz w:val="24"/>
                <w:szCs w:val="24"/>
              </w:rPr>
              <w:lastRenderedPageBreak/>
              <w:t>выражении эмоций.</w:t>
            </w:r>
          </w:p>
        </w:tc>
      </w:tr>
      <w:tr w:rsidR="00C9023E" w:rsidRPr="004B7130" w:rsidTr="00BE60BE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E" w:rsidRPr="004B7130" w:rsidRDefault="00C9023E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показатель «Достижений» </w:t>
            </w:r>
            <w:r w:rsidRPr="004B7130">
              <w:rPr>
                <w:rFonts w:ascii="Times New Roman" w:hAnsi="Times New Roman"/>
                <w:sz w:val="24"/>
                <w:szCs w:val="24"/>
              </w:rPr>
              <w:t xml:space="preserve">Пассивное участие в делах объединения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E" w:rsidRPr="004B7130" w:rsidRDefault="00C9023E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t xml:space="preserve">5. показатель «Достижений» </w:t>
            </w:r>
            <w:r w:rsidRPr="004B7130">
              <w:rPr>
                <w:rFonts w:ascii="Times New Roman" w:hAnsi="Times New Roman"/>
                <w:sz w:val="24"/>
                <w:szCs w:val="24"/>
              </w:rPr>
              <w:t>Активное участие в делах учреждения.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E" w:rsidRPr="004B7130" w:rsidRDefault="00C9023E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t>5. показатель «Достижений»</w:t>
            </w:r>
            <w:r w:rsidRPr="004B7130">
              <w:rPr>
                <w:rFonts w:ascii="Times New Roman" w:hAnsi="Times New Roman"/>
                <w:sz w:val="24"/>
                <w:szCs w:val="24"/>
              </w:rPr>
              <w:t xml:space="preserve"> Значительные результаты на уровне района, города.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3E" w:rsidRPr="004B7130" w:rsidRDefault="00C9023E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t xml:space="preserve">5. показатель «Достижений» </w:t>
            </w:r>
            <w:r w:rsidRPr="004B7130">
              <w:rPr>
                <w:rFonts w:ascii="Times New Roman" w:hAnsi="Times New Roman"/>
                <w:sz w:val="24"/>
                <w:szCs w:val="24"/>
              </w:rPr>
              <w:t>Значительные результаты на уровне города, области, России.</w:t>
            </w:r>
          </w:p>
        </w:tc>
      </w:tr>
    </w:tbl>
    <w:p w:rsidR="00C9023E" w:rsidRDefault="00C9023E" w:rsidP="00C902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023E" w:rsidRDefault="00C9023E" w:rsidP="007D44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D44A0" w:rsidRPr="00606DD6" w:rsidRDefault="00416C46" w:rsidP="007D44A0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 xml:space="preserve">IV  </w:t>
      </w:r>
      <w:r w:rsidR="007D44A0" w:rsidRPr="00606DD6">
        <w:rPr>
          <w:rFonts w:ascii="Times New Roman" w:hAnsi="Times New Roman"/>
          <w:b/>
          <w:sz w:val="24"/>
          <w:szCs w:val="24"/>
        </w:rPr>
        <w:t>Содержание</w:t>
      </w:r>
      <w:proofErr w:type="gramEnd"/>
      <w:r w:rsidR="007D44A0" w:rsidRPr="00606DD6">
        <w:rPr>
          <w:rFonts w:ascii="Times New Roman" w:hAnsi="Times New Roman"/>
          <w:b/>
          <w:sz w:val="24"/>
          <w:szCs w:val="24"/>
        </w:rPr>
        <w:t xml:space="preserve"> программы</w:t>
      </w:r>
    </w:p>
    <w:tbl>
      <w:tblPr>
        <w:tblW w:w="986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"/>
        <w:gridCol w:w="5811"/>
        <w:gridCol w:w="1286"/>
        <w:gridCol w:w="1302"/>
        <w:gridCol w:w="938"/>
      </w:tblGrid>
      <w:tr w:rsidR="007D44A0" w:rsidRPr="00606DD6" w:rsidTr="000A68CE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606DD6" w:rsidRDefault="007D44A0" w:rsidP="000A68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Темы разделов и занятий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D44A0" w:rsidRPr="00606DD6" w:rsidTr="000A68CE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F650E0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0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EC479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C4793">
              <w:rPr>
                <w:rFonts w:ascii="Times New Roman" w:hAnsi="Times New Roman"/>
                <w:sz w:val="24"/>
                <w:szCs w:val="24"/>
              </w:rPr>
              <w:t>. Азбука музыкального движения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D44A0" w:rsidRPr="00606DD6" w:rsidTr="000A68CE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F650E0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0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EC479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C4793">
              <w:rPr>
                <w:rFonts w:ascii="Times New Roman" w:hAnsi="Times New Roman"/>
                <w:sz w:val="24"/>
                <w:szCs w:val="24"/>
              </w:rPr>
              <w:t>. Классический танец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D44A0" w:rsidRPr="00606DD6" w:rsidTr="000A68CE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F650E0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0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EC479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C4793">
              <w:rPr>
                <w:rFonts w:ascii="Times New Roman" w:hAnsi="Times New Roman"/>
                <w:sz w:val="24"/>
                <w:szCs w:val="24"/>
              </w:rPr>
              <w:t>. Народно-сценический танец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D44A0" w:rsidRPr="00606DD6" w:rsidTr="000A68CE">
        <w:trPr>
          <w:trHeight w:val="3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F650E0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0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EC479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C4793">
              <w:rPr>
                <w:rFonts w:ascii="Times New Roman" w:hAnsi="Times New Roman"/>
                <w:sz w:val="24"/>
                <w:szCs w:val="24"/>
              </w:rPr>
              <w:t xml:space="preserve">.История хореографического искусства 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44A0" w:rsidRPr="00606DD6" w:rsidTr="000A68CE">
        <w:trPr>
          <w:trHeight w:val="3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F650E0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0E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EC479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C4793">
              <w:rPr>
                <w:rFonts w:ascii="Times New Roman" w:hAnsi="Times New Roman"/>
                <w:sz w:val="24"/>
                <w:szCs w:val="24"/>
              </w:rPr>
              <w:t>. Бальный танец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D44A0" w:rsidRPr="00606DD6" w:rsidTr="000A68CE">
        <w:trPr>
          <w:trHeight w:val="4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F650E0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0E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 xml:space="preserve"> Раздел </w:t>
            </w:r>
            <w:r w:rsidRPr="00EC479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EC4793">
              <w:rPr>
                <w:rFonts w:ascii="Times New Roman" w:hAnsi="Times New Roman"/>
                <w:sz w:val="24"/>
                <w:szCs w:val="24"/>
              </w:rPr>
              <w:t>. Ансамбль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D44A0" w:rsidRPr="00606DD6" w:rsidTr="000A68CE">
        <w:trPr>
          <w:trHeight w:val="4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F650E0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0E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EC479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C4793">
              <w:rPr>
                <w:rFonts w:ascii="Times New Roman" w:hAnsi="Times New Roman"/>
                <w:sz w:val="24"/>
                <w:szCs w:val="24"/>
              </w:rPr>
              <w:t>. Учебно-воспитательная работа.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44A0" w:rsidRPr="00606DD6" w:rsidTr="000A68CE">
        <w:trPr>
          <w:trHeight w:val="50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606DD6" w:rsidRDefault="007D44A0" w:rsidP="000A68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A0" w:rsidRPr="00EC4793" w:rsidRDefault="007D44A0" w:rsidP="000A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9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7D44A0" w:rsidRPr="0033440B" w:rsidRDefault="007D44A0" w:rsidP="007D44A0">
      <w:pPr>
        <w:jc w:val="both"/>
        <w:rPr>
          <w:rFonts w:ascii="Times New Roman" w:hAnsi="Times New Roman"/>
          <w:i/>
          <w:sz w:val="24"/>
          <w:szCs w:val="24"/>
        </w:rPr>
      </w:pPr>
    </w:p>
    <w:p w:rsidR="007D44A0" w:rsidRPr="0033440B" w:rsidRDefault="007D44A0" w:rsidP="007D44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440B">
        <w:rPr>
          <w:rFonts w:ascii="Times New Roman" w:hAnsi="Times New Roman"/>
          <w:b/>
          <w:sz w:val="24"/>
          <w:szCs w:val="24"/>
        </w:rPr>
        <w:t>Азбука музыкального движения</w:t>
      </w:r>
      <w:r w:rsidRPr="0033440B">
        <w:rPr>
          <w:rFonts w:ascii="Times New Roman" w:hAnsi="Times New Roman"/>
          <w:i/>
          <w:sz w:val="24"/>
          <w:szCs w:val="24"/>
        </w:rPr>
        <w:t>.</w:t>
      </w:r>
    </w:p>
    <w:p w:rsidR="007D44A0" w:rsidRPr="0033440B" w:rsidRDefault="007D44A0" w:rsidP="007D44A0">
      <w:pPr>
        <w:jc w:val="both"/>
        <w:rPr>
          <w:rFonts w:ascii="Times New Roman" w:hAnsi="Times New Roman"/>
          <w:sz w:val="24"/>
          <w:szCs w:val="24"/>
        </w:rPr>
      </w:pPr>
      <w:r w:rsidRPr="0033440B">
        <w:rPr>
          <w:rFonts w:ascii="Times New Roman" w:hAnsi="Times New Roman"/>
          <w:sz w:val="24"/>
          <w:szCs w:val="24"/>
        </w:rPr>
        <w:t xml:space="preserve">Ритмические композиции. Пластическое интонирование. </w:t>
      </w:r>
    </w:p>
    <w:p w:rsidR="007D44A0" w:rsidRPr="0033440B" w:rsidRDefault="007D44A0" w:rsidP="007D44A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3440B">
        <w:rPr>
          <w:rFonts w:ascii="Times New Roman" w:hAnsi="Times New Roman"/>
          <w:sz w:val="24"/>
          <w:szCs w:val="24"/>
        </w:rPr>
        <w:t>Синкопирование</w:t>
      </w:r>
      <w:proofErr w:type="spellEnd"/>
      <w:r w:rsidRPr="0033440B">
        <w:rPr>
          <w:rFonts w:ascii="Times New Roman" w:hAnsi="Times New Roman"/>
          <w:sz w:val="24"/>
          <w:szCs w:val="24"/>
        </w:rPr>
        <w:t xml:space="preserve"> (простое)</w:t>
      </w:r>
      <w:proofErr w:type="gramStart"/>
      <w:r w:rsidRPr="0033440B">
        <w:rPr>
          <w:rFonts w:ascii="Times New Roman" w:hAnsi="Times New Roman"/>
          <w:sz w:val="24"/>
          <w:szCs w:val="24"/>
        </w:rPr>
        <w:t>.У</w:t>
      </w:r>
      <w:proofErr w:type="gramEnd"/>
      <w:r w:rsidRPr="0033440B">
        <w:rPr>
          <w:rFonts w:ascii="Times New Roman" w:hAnsi="Times New Roman"/>
          <w:sz w:val="24"/>
          <w:szCs w:val="24"/>
        </w:rPr>
        <w:t xml:space="preserve">пражнения на развитие чувства ритма, двигательных навыков. </w:t>
      </w:r>
    </w:p>
    <w:p w:rsidR="007D44A0" w:rsidRPr="0033440B" w:rsidRDefault="007D44A0" w:rsidP="007D44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440B">
        <w:rPr>
          <w:rFonts w:ascii="Times New Roman" w:hAnsi="Times New Roman"/>
          <w:b/>
          <w:sz w:val="24"/>
          <w:szCs w:val="24"/>
        </w:rPr>
        <w:t>Классический танец</w:t>
      </w:r>
      <w:r w:rsidRPr="0033440B">
        <w:rPr>
          <w:rFonts w:ascii="Times New Roman" w:hAnsi="Times New Roman"/>
          <w:i/>
          <w:sz w:val="24"/>
          <w:szCs w:val="24"/>
        </w:rPr>
        <w:t>.</w:t>
      </w:r>
    </w:p>
    <w:p w:rsidR="007D44A0" w:rsidRPr="0033440B" w:rsidRDefault="007D44A0" w:rsidP="007D44A0">
      <w:pPr>
        <w:jc w:val="both"/>
        <w:rPr>
          <w:rFonts w:ascii="Times New Roman" w:hAnsi="Times New Roman"/>
          <w:sz w:val="24"/>
          <w:szCs w:val="24"/>
        </w:rPr>
      </w:pPr>
      <w:r w:rsidRPr="0033440B">
        <w:rPr>
          <w:rFonts w:ascii="Times New Roman" w:hAnsi="Times New Roman"/>
          <w:sz w:val="24"/>
          <w:szCs w:val="24"/>
        </w:rPr>
        <w:t xml:space="preserve"> Экзерсис лицом к станку в медленном темпе. Экзерсис на середине, порт де бра. </w:t>
      </w:r>
    </w:p>
    <w:p w:rsidR="007D44A0" w:rsidRPr="0033440B" w:rsidRDefault="007D44A0" w:rsidP="007D44A0">
      <w:pPr>
        <w:jc w:val="both"/>
        <w:rPr>
          <w:rFonts w:ascii="Times New Roman" w:hAnsi="Times New Roman"/>
          <w:sz w:val="24"/>
          <w:szCs w:val="24"/>
        </w:rPr>
      </w:pPr>
      <w:r w:rsidRPr="0033440B">
        <w:rPr>
          <w:rFonts w:ascii="Times New Roman" w:hAnsi="Times New Roman"/>
          <w:b/>
          <w:sz w:val="24"/>
          <w:szCs w:val="24"/>
        </w:rPr>
        <w:t xml:space="preserve">       3.Народно-сценический танец.</w:t>
      </w:r>
    </w:p>
    <w:p w:rsidR="007D44A0" w:rsidRPr="0033440B" w:rsidRDefault="007D44A0" w:rsidP="007D44A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3440B">
        <w:rPr>
          <w:rFonts w:ascii="Times New Roman" w:hAnsi="Times New Roman"/>
          <w:sz w:val="24"/>
          <w:szCs w:val="24"/>
        </w:rPr>
        <w:t xml:space="preserve">1.Русский народный танец: музыкальный размер: а) бытовой шаг с притопом, шаркающий шаг; б) переменный шаг, ход с переступанием; в) боковое </w:t>
      </w:r>
      <w:proofErr w:type="spellStart"/>
      <w:r w:rsidRPr="0033440B">
        <w:rPr>
          <w:rFonts w:ascii="Times New Roman" w:hAnsi="Times New Roman"/>
          <w:sz w:val="24"/>
          <w:szCs w:val="24"/>
        </w:rPr>
        <w:t>припадание</w:t>
      </w:r>
      <w:proofErr w:type="spellEnd"/>
      <w:r w:rsidRPr="0033440B">
        <w:rPr>
          <w:rFonts w:ascii="Times New Roman" w:hAnsi="Times New Roman"/>
          <w:sz w:val="24"/>
          <w:szCs w:val="24"/>
        </w:rPr>
        <w:t xml:space="preserve">; г) танцевальная дробь «горох»; </w:t>
      </w:r>
      <w:proofErr w:type="spellStart"/>
      <w:r w:rsidRPr="0033440B">
        <w:rPr>
          <w:rFonts w:ascii="Times New Roman" w:hAnsi="Times New Roman"/>
          <w:sz w:val="24"/>
          <w:szCs w:val="24"/>
        </w:rPr>
        <w:t>д</w:t>
      </w:r>
      <w:proofErr w:type="spellEnd"/>
      <w:r w:rsidRPr="0033440B">
        <w:rPr>
          <w:rFonts w:ascii="Times New Roman" w:hAnsi="Times New Roman"/>
          <w:sz w:val="24"/>
          <w:szCs w:val="24"/>
        </w:rPr>
        <w:t>) танцевальная дробь «трилистник»; е) вариации в характерном  русско-народном танце. 2.Белорусский народный танец: музыкальный размер; положение рук; элементы белорусского танца: а) Позиции положения рук;</w:t>
      </w:r>
      <w:proofErr w:type="gramEnd"/>
      <w:r w:rsidRPr="0033440B">
        <w:rPr>
          <w:rFonts w:ascii="Times New Roman" w:hAnsi="Times New Roman"/>
          <w:sz w:val="24"/>
          <w:szCs w:val="24"/>
        </w:rPr>
        <w:t xml:space="preserve"> б) ходы и движения на мес</w:t>
      </w:r>
      <w:r>
        <w:rPr>
          <w:rFonts w:ascii="Times New Roman" w:hAnsi="Times New Roman"/>
          <w:sz w:val="24"/>
          <w:szCs w:val="24"/>
        </w:rPr>
        <w:t>те;  боковой ход с подбивкой; в</w:t>
      </w:r>
      <w:proofErr w:type="gramStart"/>
      <w:r w:rsidRPr="0033440B">
        <w:rPr>
          <w:rFonts w:ascii="Times New Roman" w:hAnsi="Times New Roman"/>
          <w:sz w:val="24"/>
          <w:szCs w:val="24"/>
        </w:rPr>
        <w:t>)х</w:t>
      </w:r>
      <w:proofErr w:type="gramEnd"/>
      <w:r w:rsidRPr="0033440B">
        <w:rPr>
          <w:rFonts w:ascii="Times New Roman" w:hAnsi="Times New Roman"/>
          <w:sz w:val="24"/>
          <w:szCs w:val="24"/>
        </w:rPr>
        <w:t xml:space="preserve">од с отбивкой; г) подскок и переступания на месте, подскоки </w:t>
      </w:r>
      <w:r w:rsidRPr="0033440B">
        <w:rPr>
          <w:rFonts w:ascii="Times New Roman" w:hAnsi="Times New Roman"/>
          <w:sz w:val="24"/>
          <w:szCs w:val="24"/>
        </w:rPr>
        <w:lastRenderedPageBreak/>
        <w:t xml:space="preserve">с тройным переступанием на месте; </w:t>
      </w:r>
      <w:proofErr w:type="spellStart"/>
      <w:r w:rsidRPr="0033440B">
        <w:rPr>
          <w:rFonts w:ascii="Times New Roman" w:hAnsi="Times New Roman"/>
          <w:sz w:val="24"/>
          <w:szCs w:val="24"/>
        </w:rPr>
        <w:t>д</w:t>
      </w:r>
      <w:proofErr w:type="spellEnd"/>
      <w:r w:rsidRPr="0033440B">
        <w:rPr>
          <w:rFonts w:ascii="Times New Roman" w:hAnsi="Times New Roman"/>
          <w:sz w:val="24"/>
          <w:szCs w:val="24"/>
        </w:rPr>
        <w:t>) притопы в три удара; ход назад. Вариации в характере белорусского танца.</w:t>
      </w:r>
    </w:p>
    <w:p w:rsidR="007D44A0" w:rsidRPr="0033440B" w:rsidRDefault="007D44A0" w:rsidP="007D44A0">
      <w:pPr>
        <w:jc w:val="both"/>
        <w:rPr>
          <w:rFonts w:ascii="Times New Roman" w:hAnsi="Times New Roman"/>
          <w:b/>
          <w:sz w:val="24"/>
          <w:szCs w:val="24"/>
        </w:rPr>
      </w:pPr>
      <w:r w:rsidRPr="0033440B">
        <w:rPr>
          <w:rFonts w:ascii="Times New Roman" w:hAnsi="Times New Roman"/>
          <w:b/>
          <w:sz w:val="24"/>
          <w:szCs w:val="24"/>
        </w:rPr>
        <w:t xml:space="preserve">      4 История хореографического искусства. </w:t>
      </w:r>
    </w:p>
    <w:p w:rsidR="007D44A0" w:rsidRPr="0033440B" w:rsidRDefault="007D44A0" w:rsidP="007D44A0">
      <w:pPr>
        <w:jc w:val="both"/>
        <w:rPr>
          <w:rFonts w:ascii="Times New Roman" w:hAnsi="Times New Roman"/>
          <w:sz w:val="24"/>
          <w:szCs w:val="24"/>
        </w:rPr>
      </w:pPr>
      <w:r w:rsidRPr="0033440B">
        <w:rPr>
          <w:rFonts w:ascii="Times New Roman" w:hAnsi="Times New Roman"/>
          <w:sz w:val="24"/>
          <w:szCs w:val="24"/>
        </w:rPr>
        <w:t xml:space="preserve"> 1.Введение: «Что такое танец? Танцы древней Греции и Рима»; 2.Танцевальная культура эпохи Средневековья; 3.Скоморохи – первые русские исполнители-профессионалы. 4.  Истоки русского балета. Начало формирования русского балета. 5.Балеты «Щелкунчик», «Спящая красавица», «Красавица Ангара». </w:t>
      </w:r>
    </w:p>
    <w:p w:rsidR="007D44A0" w:rsidRPr="0033440B" w:rsidRDefault="007D44A0" w:rsidP="007D44A0">
      <w:pPr>
        <w:jc w:val="both"/>
        <w:rPr>
          <w:rFonts w:ascii="Times New Roman" w:hAnsi="Times New Roman"/>
          <w:b/>
          <w:sz w:val="24"/>
          <w:szCs w:val="24"/>
        </w:rPr>
      </w:pPr>
      <w:r w:rsidRPr="0033440B">
        <w:rPr>
          <w:rFonts w:ascii="Times New Roman" w:hAnsi="Times New Roman"/>
          <w:b/>
          <w:sz w:val="24"/>
          <w:szCs w:val="24"/>
        </w:rPr>
        <w:t xml:space="preserve">     5. Бальный танец.</w:t>
      </w:r>
    </w:p>
    <w:p w:rsidR="007D44A0" w:rsidRPr="0033440B" w:rsidRDefault="007D44A0" w:rsidP="007D44A0">
      <w:pPr>
        <w:jc w:val="both"/>
        <w:rPr>
          <w:rFonts w:ascii="Times New Roman" w:hAnsi="Times New Roman"/>
          <w:sz w:val="24"/>
          <w:szCs w:val="24"/>
        </w:rPr>
      </w:pPr>
      <w:r w:rsidRPr="0033440B">
        <w:rPr>
          <w:rFonts w:ascii="Times New Roman" w:hAnsi="Times New Roman"/>
          <w:sz w:val="24"/>
          <w:szCs w:val="24"/>
        </w:rPr>
        <w:t xml:space="preserve">Положение корпуса, позиции рук и ног, положения в паре. Ориентировка в пространстве. Линия танца. Диагональ к центру. Диагональ к стене. </w:t>
      </w:r>
      <w:proofErr w:type="spellStart"/>
      <w:r w:rsidRPr="0033440B">
        <w:rPr>
          <w:rFonts w:ascii="Times New Roman" w:hAnsi="Times New Roman"/>
          <w:sz w:val="24"/>
          <w:szCs w:val="24"/>
        </w:rPr>
        <w:t>Сальса</w:t>
      </w:r>
      <w:proofErr w:type="spellEnd"/>
      <w:r w:rsidRPr="003344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440B">
        <w:rPr>
          <w:rFonts w:ascii="Times New Roman" w:hAnsi="Times New Roman"/>
          <w:sz w:val="24"/>
          <w:szCs w:val="24"/>
        </w:rPr>
        <w:t>Мамбо</w:t>
      </w:r>
      <w:proofErr w:type="spellEnd"/>
      <w:r w:rsidRPr="0033440B">
        <w:rPr>
          <w:rFonts w:ascii="Times New Roman" w:hAnsi="Times New Roman"/>
          <w:sz w:val="24"/>
          <w:szCs w:val="24"/>
        </w:rPr>
        <w:t xml:space="preserve">. </w:t>
      </w:r>
    </w:p>
    <w:p w:rsidR="007D44A0" w:rsidRPr="0033440B" w:rsidRDefault="007D44A0" w:rsidP="007D44A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6</w:t>
      </w:r>
      <w:r w:rsidRPr="0033440B">
        <w:rPr>
          <w:rFonts w:ascii="Times New Roman" w:hAnsi="Times New Roman"/>
          <w:b/>
          <w:sz w:val="24"/>
          <w:szCs w:val="24"/>
        </w:rPr>
        <w:t>.Ансамбль</w:t>
      </w:r>
      <w:r w:rsidRPr="0033440B">
        <w:rPr>
          <w:rFonts w:ascii="Times New Roman" w:hAnsi="Times New Roman"/>
          <w:i/>
          <w:sz w:val="24"/>
          <w:szCs w:val="24"/>
        </w:rPr>
        <w:t>.</w:t>
      </w:r>
    </w:p>
    <w:p w:rsidR="007D44A0" w:rsidRPr="0033440B" w:rsidRDefault="007D44A0" w:rsidP="007D44A0">
      <w:pPr>
        <w:jc w:val="both"/>
        <w:rPr>
          <w:rFonts w:ascii="Times New Roman" w:hAnsi="Times New Roman"/>
          <w:sz w:val="24"/>
          <w:szCs w:val="24"/>
        </w:rPr>
      </w:pPr>
      <w:r w:rsidRPr="0033440B">
        <w:rPr>
          <w:rFonts w:ascii="Times New Roman" w:hAnsi="Times New Roman"/>
          <w:sz w:val="24"/>
          <w:szCs w:val="24"/>
        </w:rPr>
        <w:t xml:space="preserve"> а) постановочная и репетиционная работа; б) концертная деятельность. </w:t>
      </w:r>
    </w:p>
    <w:p w:rsidR="007D44A0" w:rsidRPr="0033440B" w:rsidRDefault="007D44A0" w:rsidP="007D44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7</w:t>
      </w:r>
      <w:r w:rsidRPr="0033440B">
        <w:rPr>
          <w:rFonts w:ascii="Times New Roman" w:hAnsi="Times New Roman"/>
          <w:b/>
          <w:sz w:val="24"/>
          <w:szCs w:val="24"/>
        </w:rPr>
        <w:t>. Учебно-воспитательная работа</w:t>
      </w:r>
      <w:r w:rsidRPr="0033440B">
        <w:rPr>
          <w:rFonts w:ascii="Times New Roman" w:hAnsi="Times New Roman"/>
          <w:i/>
          <w:sz w:val="24"/>
          <w:szCs w:val="24"/>
        </w:rPr>
        <w:t>.</w:t>
      </w:r>
    </w:p>
    <w:p w:rsidR="007D44A0" w:rsidRPr="007D44A0" w:rsidRDefault="007D44A0" w:rsidP="007D44A0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3440B">
        <w:rPr>
          <w:rFonts w:ascii="Times New Roman" w:hAnsi="Times New Roman"/>
          <w:sz w:val="24"/>
          <w:szCs w:val="24"/>
        </w:rPr>
        <w:t>Организационные мероприятия (в начале, середине, конце года); Введение в образовательную программу;  Работа с группами, подгруппами (тестирование, тренинги и т.д.).</w:t>
      </w:r>
      <w:proofErr w:type="gramEnd"/>
      <w:r w:rsidRPr="0033440B">
        <w:rPr>
          <w:rFonts w:ascii="Times New Roman" w:hAnsi="Times New Roman"/>
          <w:sz w:val="24"/>
          <w:szCs w:val="24"/>
        </w:rPr>
        <w:t xml:space="preserve"> Индивидуальная работа с учащимися (беседы, тренинги и т.д.).</w:t>
      </w:r>
    </w:p>
    <w:p w:rsidR="004572A4" w:rsidRPr="004572A4" w:rsidRDefault="00C9023E" w:rsidP="004572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4359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4F4359">
        <w:rPr>
          <w:rFonts w:ascii="Times New Roman" w:hAnsi="Times New Roman"/>
          <w:b/>
          <w:color w:val="000000"/>
          <w:sz w:val="24"/>
          <w:szCs w:val="24"/>
        </w:rPr>
        <w:t>. 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6"/>
        <w:gridCol w:w="5987"/>
        <w:gridCol w:w="1116"/>
        <w:gridCol w:w="1342"/>
      </w:tblGrid>
      <w:tr w:rsidR="004572A4" w:rsidRPr="00A81318" w:rsidTr="000A68CE">
        <w:tc>
          <w:tcPr>
            <w:tcW w:w="112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72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72A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572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7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1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342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572A4" w:rsidRPr="00A81318" w:rsidTr="000A68CE">
        <w:tc>
          <w:tcPr>
            <w:tcW w:w="112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987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Вводное занятие. Правила техники безопасности на занятиях. Прочтение дополнительной литературы: «Что такое танец? Танцы древней Греции и Рима»</w:t>
            </w:r>
          </w:p>
        </w:tc>
        <w:tc>
          <w:tcPr>
            <w:tcW w:w="111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c>
          <w:tcPr>
            <w:tcW w:w="112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987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Изучение танцевального шага. Изучение русского народного движения: бытовой шаг с притопом, шаркающий шаг.</w:t>
            </w:r>
          </w:p>
        </w:tc>
        <w:tc>
          <w:tcPr>
            <w:tcW w:w="111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c>
          <w:tcPr>
            <w:tcW w:w="112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987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 xml:space="preserve">Подготовительные </w:t>
            </w:r>
            <w:proofErr w:type="spellStart"/>
            <w:r w:rsidRPr="004572A4"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spellEnd"/>
            <w:r w:rsidRPr="004572A4">
              <w:rPr>
                <w:rFonts w:ascii="Times New Roman" w:hAnsi="Times New Roman"/>
                <w:sz w:val="24"/>
                <w:szCs w:val="24"/>
              </w:rPr>
              <w:t xml:space="preserve"> для выполнения движения «Колесо». Вращения с диагонали.</w:t>
            </w:r>
          </w:p>
        </w:tc>
        <w:tc>
          <w:tcPr>
            <w:tcW w:w="111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c>
          <w:tcPr>
            <w:tcW w:w="112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5987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Элементы классического танца. Показ основных позиций  рук и ног.</w:t>
            </w:r>
          </w:p>
        </w:tc>
        <w:tc>
          <w:tcPr>
            <w:tcW w:w="111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c>
          <w:tcPr>
            <w:tcW w:w="112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5987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 xml:space="preserve">Изучение основного шага в польке в медленном темпе и в среднем. Прослушивание музыкального материала. </w:t>
            </w:r>
          </w:p>
        </w:tc>
        <w:tc>
          <w:tcPr>
            <w:tcW w:w="111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c>
          <w:tcPr>
            <w:tcW w:w="112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5987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 xml:space="preserve"> Постановка корпуса. </w:t>
            </w:r>
            <w:proofErr w:type="spellStart"/>
            <w:r w:rsidRPr="004572A4"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  <w:r w:rsidRPr="004572A4">
              <w:rPr>
                <w:rFonts w:ascii="Times New Roman" w:hAnsi="Times New Roman"/>
                <w:sz w:val="24"/>
                <w:szCs w:val="24"/>
              </w:rPr>
              <w:t xml:space="preserve"> ног.</w:t>
            </w:r>
          </w:p>
        </w:tc>
        <w:tc>
          <w:tcPr>
            <w:tcW w:w="111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c>
          <w:tcPr>
            <w:tcW w:w="112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5987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 xml:space="preserve">Элементы народного сценического танца. Знакомство с разнообразием русско-народных танцев. </w:t>
            </w:r>
          </w:p>
        </w:tc>
        <w:tc>
          <w:tcPr>
            <w:tcW w:w="111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c>
          <w:tcPr>
            <w:tcW w:w="112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lastRenderedPageBreak/>
              <w:t>15,16</w:t>
            </w:r>
          </w:p>
        </w:tc>
        <w:tc>
          <w:tcPr>
            <w:tcW w:w="5987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 xml:space="preserve">Основные движения русских народных танцев: боковое  </w:t>
            </w:r>
            <w:proofErr w:type="spellStart"/>
            <w:r w:rsidRPr="004572A4">
              <w:rPr>
                <w:rFonts w:ascii="Times New Roman" w:hAnsi="Times New Roman"/>
                <w:sz w:val="24"/>
                <w:szCs w:val="24"/>
              </w:rPr>
              <w:t>припадание</w:t>
            </w:r>
            <w:proofErr w:type="spellEnd"/>
            <w:r w:rsidRPr="004572A4">
              <w:rPr>
                <w:rFonts w:ascii="Times New Roman" w:hAnsi="Times New Roman"/>
                <w:sz w:val="24"/>
                <w:szCs w:val="24"/>
              </w:rPr>
              <w:t>, танцевальная дробь «горох».</w:t>
            </w:r>
          </w:p>
        </w:tc>
        <w:tc>
          <w:tcPr>
            <w:tcW w:w="111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c>
          <w:tcPr>
            <w:tcW w:w="112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17,18</w:t>
            </w:r>
          </w:p>
        </w:tc>
        <w:tc>
          <w:tcPr>
            <w:tcW w:w="5987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Элементы народного сценического танца. Изучение движения «</w:t>
            </w:r>
            <w:proofErr w:type="spellStart"/>
            <w:r w:rsidRPr="004572A4">
              <w:rPr>
                <w:rFonts w:ascii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4572A4">
              <w:rPr>
                <w:rFonts w:ascii="Times New Roman" w:hAnsi="Times New Roman"/>
                <w:sz w:val="24"/>
                <w:szCs w:val="24"/>
              </w:rPr>
              <w:t>». Изучение народного движения «</w:t>
            </w:r>
            <w:proofErr w:type="spellStart"/>
            <w:r w:rsidRPr="004572A4">
              <w:rPr>
                <w:rFonts w:ascii="Times New Roman" w:hAnsi="Times New Roman"/>
                <w:sz w:val="24"/>
                <w:szCs w:val="24"/>
              </w:rPr>
              <w:t>Моталочка</w:t>
            </w:r>
            <w:proofErr w:type="spellEnd"/>
            <w:r w:rsidRPr="004572A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1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c>
          <w:tcPr>
            <w:tcW w:w="112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19,20</w:t>
            </w:r>
          </w:p>
        </w:tc>
        <w:tc>
          <w:tcPr>
            <w:tcW w:w="5987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 xml:space="preserve">Элементы классического танца. Упражнения у станка. Экзерсис у станка. </w:t>
            </w:r>
            <w:proofErr w:type="spellStart"/>
            <w:r w:rsidRPr="004572A4">
              <w:rPr>
                <w:rFonts w:ascii="Times New Roman" w:hAnsi="Times New Roman"/>
                <w:sz w:val="24"/>
                <w:szCs w:val="24"/>
              </w:rPr>
              <w:t>Деми-плие</w:t>
            </w:r>
            <w:proofErr w:type="spellEnd"/>
            <w:r w:rsidRPr="004572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c>
          <w:tcPr>
            <w:tcW w:w="112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21,22</w:t>
            </w:r>
          </w:p>
        </w:tc>
        <w:tc>
          <w:tcPr>
            <w:tcW w:w="5987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Элементы народного сценического танца. Постановка корпуса в хороводе</w:t>
            </w:r>
          </w:p>
        </w:tc>
        <w:tc>
          <w:tcPr>
            <w:tcW w:w="111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c>
          <w:tcPr>
            <w:tcW w:w="112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23,24</w:t>
            </w:r>
          </w:p>
        </w:tc>
        <w:tc>
          <w:tcPr>
            <w:tcW w:w="5987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Элементы народно-сценического танца. Постановка корпуса «присядка» «ключ», танцевальная дробь «трилистник».</w:t>
            </w:r>
          </w:p>
        </w:tc>
        <w:tc>
          <w:tcPr>
            <w:tcW w:w="111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c>
          <w:tcPr>
            <w:tcW w:w="112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25,26</w:t>
            </w:r>
          </w:p>
        </w:tc>
        <w:tc>
          <w:tcPr>
            <w:tcW w:w="5987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Танцевальная разминка. Движения на пластику. Партерная гимнастика.</w:t>
            </w:r>
          </w:p>
        </w:tc>
        <w:tc>
          <w:tcPr>
            <w:tcW w:w="111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c>
          <w:tcPr>
            <w:tcW w:w="112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27,28</w:t>
            </w:r>
          </w:p>
        </w:tc>
        <w:tc>
          <w:tcPr>
            <w:tcW w:w="5987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 xml:space="preserve"> Танцевальная разминка. Разучивание движения «волна», «восьмерка».</w:t>
            </w:r>
          </w:p>
        </w:tc>
        <w:tc>
          <w:tcPr>
            <w:tcW w:w="111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c>
          <w:tcPr>
            <w:tcW w:w="112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5987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Разминка. Закрепление и повторение пройденного материала. Экзерсис у станка. Ориентировка в пространстве.</w:t>
            </w:r>
          </w:p>
        </w:tc>
        <w:tc>
          <w:tcPr>
            <w:tcW w:w="111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c>
          <w:tcPr>
            <w:tcW w:w="112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31,32</w:t>
            </w:r>
          </w:p>
        </w:tc>
        <w:tc>
          <w:tcPr>
            <w:tcW w:w="5987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 xml:space="preserve">«Батман </w:t>
            </w:r>
            <w:proofErr w:type="spellStart"/>
            <w:r w:rsidRPr="004572A4">
              <w:rPr>
                <w:rFonts w:ascii="Times New Roman" w:hAnsi="Times New Roman"/>
                <w:sz w:val="24"/>
                <w:szCs w:val="24"/>
              </w:rPr>
              <w:t>тандю</w:t>
            </w:r>
            <w:proofErr w:type="spellEnd"/>
            <w:r w:rsidRPr="004572A4">
              <w:rPr>
                <w:rFonts w:ascii="Times New Roman" w:hAnsi="Times New Roman"/>
                <w:sz w:val="24"/>
                <w:szCs w:val="24"/>
              </w:rPr>
              <w:t xml:space="preserve">» лицом к станку по </w:t>
            </w:r>
            <w:r w:rsidRPr="004572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72A4">
              <w:rPr>
                <w:rFonts w:ascii="Times New Roman" w:hAnsi="Times New Roman"/>
                <w:sz w:val="24"/>
                <w:szCs w:val="24"/>
              </w:rPr>
              <w:t xml:space="preserve"> позиции ног</w:t>
            </w:r>
          </w:p>
        </w:tc>
        <w:tc>
          <w:tcPr>
            <w:tcW w:w="111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c>
          <w:tcPr>
            <w:tcW w:w="112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33,34</w:t>
            </w:r>
          </w:p>
        </w:tc>
        <w:tc>
          <w:tcPr>
            <w:tcW w:w="5987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Партерная гимнастика.  Вариации в характерном  русско-народном танце.</w:t>
            </w:r>
          </w:p>
        </w:tc>
        <w:tc>
          <w:tcPr>
            <w:tcW w:w="111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c>
          <w:tcPr>
            <w:tcW w:w="112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35,36</w:t>
            </w:r>
          </w:p>
        </w:tc>
        <w:tc>
          <w:tcPr>
            <w:tcW w:w="5987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Разучивание основных шагов по кругу, по диагонали.</w:t>
            </w:r>
          </w:p>
        </w:tc>
        <w:tc>
          <w:tcPr>
            <w:tcW w:w="111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c>
          <w:tcPr>
            <w:tcW w:w="112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37,38</w:t>
            </w:r>
          </w:p>
        </w:tc>
        <w:tc>
          <w:tcPr>
            <w:tcW w:w="5987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Игра на воображение. Движения на координацию</w:t>
            </w:r>
          </w:p>
        </w:tc>
        <w:tc>
          <w:tcPr>
            <w:tcW w:w="111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c>
          <w:tcPr>
            <w:tcW w:w="112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39,40</w:t>
            </w:r>
          </w:p>
        </w:tc>
        <w:tc>
          <w:tcPr>
            <w:tcW w:w="5987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 xml:space="preserve"> Изучение 8 танцевальных точек зала. История  хореографического искусства: «танцевальная культура эпохи Средневековья».</w:t>
            </w:r>
          </w:p>
        </w:tc>
        <w:tc>
          <w:tcPr>
            <w:tcW w:w="111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c>
          <w:tcPr>
            <w:tcW w:w="112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41,42</w:t>
            </w:r>
          </w:p>
        </w:tc>
        <w:tc>
          <w:tcPr>
            <w:tcW w:w="5987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11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c>
          <w:tcPr>
            <w:tcW w:w="112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43,44</w:t>
            </w:r>
          </w:p>
        </w:tc>
        <w:tc>
          <w:tcPr>
            <w:tcW w:w="5987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Танцевальная разминка. Изучение белорусского народного танца: музыкальный размер; положение рук.</w:t>
            </w:r>
          </w:p>
        </w:tc>
        <w:tc>
          <w:tcPr>
            <w:tcW w:w="111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c>
          <w:tcPr>
            <w:tcW w:w="112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45,46</w:t>
            </w:r>
          </w:p>
        </w:tc>
        <w:tc>
          <w:tcPr>
            <w:tcW w:w="5987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Игра на сообразительность.</w:t>
            </w:r>
          </w:p>
        </w:tc>
        <w:tc>
          <w:tcPr>
            <w:tcW w:w="1116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600"/>
        </w:trPr>
        <w:tc>
          <w:tcPr>
            <w:tcW w:w="1126" w:type="dxa"/>
            <w:tcBorders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47,48</w:t>
            </w:r>
          </w:p>
        </w:tc>
        <w:tc>
          <w:tcPr>
            <w:tcW w:w="5987" w:type="dxa"/>
            <w:tcBorders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Свободная тема.</w:t>
            </w:r>
            <w:r w:rsidRPr="004572A4">
              <w:rPr>
                <w:sz w:val="24"/>
                <w:szCs w:val="24"/>
              </w:rPr>
              <w:t xml:space="preserve"> </w:t>
            </w:r>
            <w:r w:rsidRPr="004572A4">
              <w:rPr>
                <w:rFonts w:ascii="Times New Roman" w:hAnsi="Times New Roman"/>
                <w:sz w:val="24"/>
                <w:szCs w:val="24"/>
              </w:rPr>
              <w:t>Танцевально-</w:t>
            </w:r>
            <w:proofErr w:type="gramStart"/>
            <w:r w:rsidRPr="004572A4">
              <w:rPr>
                <w:rFonts w:ascii="Times New Roman" w:hAnsi="Times New Roman"/>
                <w:sz w:val="24"/>
                <w:szCs w:val="24"/>
              </w:rPr>
              <w:t>ритмическое упражнение</w:t>
            </w:r>
            <w:proofErr w:type="gramEnd"/>
            <w:r w:rsidRPr="004572A4">
              <w:rPr>
                <w:rFonts w:ascii="Times New Roman" w:hAnsi="Times New Roman"/>
                <w:sz w:val="24"/>
                <w:szCs w:val="24"/>
              </w:rPr>
              <w:t xml:space="preserve"> «нарисуй себя»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555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lastRenderedPageBreak/>
              <w:t>49,50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Танцевальная разминка. Изучение прыжков с двух ног на две «соте»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765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51,52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Изучение белорусского народного танца:</w:t>
            </w:r>
            <w:r w:rsidRPr="004572A4">
              <w:rPr>
                <w:sz w:val="24"/>
                <w:szCs w:val="24"/>
              </w:rPr>
              <w:t xml:space="preserve"> </w:t>
            </w:r>
            <w:r w:rsidRPr="004572A4">
              <w:rPr>
                <w:rFonts w:ascii="Times New Roman" w:hAnsi="Times New Roman"/>
                <w:sz w:val="24"/>
                <w:szCs w:val="24"/>
              </w:rPr>
              <w:t xml:space="preserve"> ходы и движения на месте; боковой ход с подбивкой; ход с отбивкой;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750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53,54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Музыкальная игра «змейка». Упражнения на улучшение подъема стопы.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795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55,56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Изучение основного шага в хороводе.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795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57,58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Изучение белорусского народного танца:</w:t>
            </w:r>
            <w:r w:rsidRPr="004572A4">
              <w:rPr>
                <w:sz w:val="24"/>
                <w:szCs w:val="24"/>
              </w:rPr>
              <w:t xml:space="preserve"> </w:t>
            </w:r>
            <w:r w:rsidRPr="004572A4">
              <w:rPr>
                <w:rFonts w:ascii="Times New Roman" w:hAnsi="Times New Roman"/>
                <w:sz w:val="24"/>
                <w:szCs w:val="24"/>
              </w:rPr>
              <w:t xml:space="preserve">подскок и переступания на месте, подскоки с тройным переступанием на месте; притопы в три удара; ход назад.   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740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59,60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Разминка. Партерная гимнастика. Образная хореография.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510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61,62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Экзерсис на середине, порт де бра.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690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Изучение основного шага в хороводе.</w:t>
            </w:r>
          </w:p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Переходы из рисунка в рисунок.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555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65,66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Танцевальная разминка. Партерная гимнастика.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870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67,68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Повторение и закрепление пройденного материала.</w:t>
            </w:r>
            <w:r w:rsidRPr="004572A4">
              <w:rPr>
                <w:sz w:val="24"/>
                <w:szCs w:val="24"/>
              </w:rPr>
              <w:t xml:space="preserve"> </w:t>
            </w:r>
            <w:r w:rsidRPr="004572A4">
              <w:rPr>
                <w:rFonts w:ascii="Times New Roman" w:hAnsi="Times New Roman"/>
                <w:sz w:val="24"/>
                <w:szCs w:val="24"/>
              </w:rPr>
              <w:t>Исполнение хоровода под музыку.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855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69,70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Разминка. Игра на воображение, на развитие Актерского мастерства.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750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71,72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Разминка. Элементы классического танца. «</w:t>
            </w:r>
            <w:proofErr w:type="spellStart"/>
            <w:r w:rsidRPr="004572A4">
              <w:rPr>
                <w:rFonts w:ascii="Times New Roman" w:hAnsi="Times New Roman"/>
                <w:sz w:val="24"/>
                <w:szCs w:val="24"/>
              </w:rPr>
              <w:t>Релеве</w:t>
            </w:r>
            <w:proofErr w:type="spellEnd"/>
            <w:r w:rsidRPr="004572A4">
              <w:rPr>
                <w:rFonts w:ascii="Times New Roman" w:hAnsi="Times New Roman"/>
                <w:sz w:val="24"/>
                <w:szCs w:val="24"/>
              </w:rPr>
              <w:t xml:space="preserve">» движение на </w:t>
            </w:r>
            <w:proofErr w:type="spellStart"/>
            <w:r w:rsidRPr="004572A4">
              <w:rPr>
                <w:rFonts w:ascii="Times New Roman" w:hAnsi="Times New Roman"/>
                <w:sz w:val="24"/>
                <w:szCs w:val="24"/>
              </w:rPr>
              <w:t>полу-пальцах</w:t>
            </w:r>
            <w:proofErr w:type="spellEnd"/>
            <w:r w:rsidRPr="004572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720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75,76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Изучение основных бальных движений. Повторение пройденного материала.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585"/>
        </w:trPr>
        <w:tc>
          <w:tcPr>
            <w:tcW w:w="1126" w:type="dxa"/>
            <w:tcBorders>
              <w:top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78,79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 xml:space="preserve">Изучение поворотов на 360 градусов. Танцевальная разминка. Движения на пластику.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810"/>
        </w:trPr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80,81</w:t>
            </w:r>
          </w:p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tcBorders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на основе материала русского танца. Отработка и </w:t>
            </w:r>
            <w:proofErr w:type="spellStart"/>
            <w:r w:rsidRPr="004572A4">
              <w:rPr>
                <w:rFonts w:ascii="Times New Roman" w:hAnsi="Times New Roman"/>
                <w:sz w:val="24"/>
                <w:szCs w:val="24"/>
              </w:rPr>
              <w:t>протанцовка</w:t>
            </w:r>
            <w:proofErr w:type="spellEnd"/>
            <w:r w:rsidRPr="004572A4">
              <w:rPr>
                <w:rFonts w:ascii="Times New Roman" w:hAnsi="Times New Roman"/>
                <w:sz w:val="24"/>
                <w:szCs w:val="24"/>
              </w:rPr>
              <w:t xml:space="preserve"> танцевальных движений.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52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lastRenderedPageBreak/>
              <w:t>82,83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Игра на ориентацию в пространстве. Движение на координацию и смену ритма.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5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84,85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Музыкальная разминка. Исполнение движения «Пружинка» - легкое приседание.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48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86,87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Танцевальная игра «Плетень». Работа над движением « переменный шаг с подскоками».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88,89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Танцевальная разминка. Прыжки на двух ногах: подскоки, галоп, «ножницы», вертушка.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52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90,91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Танцевальные движения: «пружинка», с поворотом, прито</w:t>
            </w:r>
            <w:proofErr w:type="gramStart"/>
            <w:r w:rsidRPr="004572A4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4572A4">
              <w:rPr>
                <w:rFonts w:ascii="Times New Roman" w:hAnsi="Times New Roman"/>
                <w:sz w:val="24"/>
                <w:szCs w:val="24"/>
              </w:rPr>
              <w:t xml:space="preserve"> веселый каблучок, «</w:t>
            </w:r>
            <w:proofErr w:type="spellStart"/>
            <w:r w:rsidRPr="004572A4">
              <w:rPr>
                <w:rFonts w:ascii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4572A4">
              <w:rPr>
                <w:rFonts w:ascii="Times New Roman" w:hAnsi="Times New Roman"/>
                <w:sz w:val="24"/>
                <w:szCs w:val="24"/>
              </w:rPr>
              <w:t>» на прыжке, сложная «</w:t>
            </w:r>
            <w:proofErr w:type="spellStart"/>
            <w:r w:rsidRPr="004572A4">
              <w:rPr>
                <w:rFonts w:ascii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4572A4">
              <w:rPr>
                <w:rFonts w:ascii="Times New Roman" w:hAnsi="Times New Roman"/>
                <w:sz w:val="24"/>
                <w:szCs w:val="24"/>
              </w:rPr>
              <w:t>»,  сложный каблучок, «</w:t>
            </w:r>
            <w:proofErr w:type="spellStart"/>
            <w:r w:rsidRPr="004572A4">
              <w:rPr>
                <w:rFonts w:ascii="Times New Roman" w:hAnsi="Times New Roman"/>
                <w:sz w:val="24"/>
                <w:szCs w:val="24"/>
              </w:rPr>
              <w:t>гармошечка</w:t>
            </w:r>
            <w:proofErr w:type="spellEnd"/>
            <w:r w:rsidRPr="004572A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46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92,93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Разминка, танцевальный этюд «Весенняя ламбада».</w:t>
            </w:r>
            <w:r w:rsidRPr="004572A4">
              <w:rPr>
                <w:sz w:val="24"/>
                <w:szCs w:val="24"/>
              </w:rPr>
              <w:t xml:space="preserve"> </w:t>
            </w:r>
            <w:r w:rsidRPr="004572A4">
              <w:rPr>
                <w:rFonts w:ascii="Times New Roman" w:hAnsi="Times New Roman"/>
                <w:sz w:val="24"/>
                <w:szCs w:val="24"/>
              </w:rPr>
              <w:t>Творческая игра (для развития выразительности танцевальных движений) «Чарли», «Свободный танец».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37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94,95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Танцевальная разминка. Повторение пройденного материала.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43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96,97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Разминка, танцевальная игра «</w:t>
            </w:r>
            <w:proofErr w:type="spellStart"/>
            <w:r w:rsidRPr="004572A4"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r w:rsidRPr="004572A4">
              <w:rPr>
                <w:rFonts w:ascii="Times New Roman" w:hAnsi="Times New Roman"/>
                <w:sz w:val="24"/>
                <w:szCs w:val="24"/>
              </w:rPr>
              <w:t xml:space="preserve"> ручеёк». Танцевальный этюд «Мы лягушки – </w:t>
            </w:r>
            <w:proofErr w:type="spellStart"/>
            <w:r w:rsidRPr="004572A4">
              <w:rPr>
                <w:rFonts w:ascii="Times New Roman" w:hAnsi="Times New Roman"/>
                <w:sz w:val="24"/>
                <w:szCs w:val="24"/>
              </w:rPr>
              <w:t>кваксы</w:t>
            </w:r>
            <w:proofErr w:type="spellEnd"/>
            <w:r w:rsidRPr="004572A4">
              <w:rPr>
                <w:rFonts w:ascii="Times New Roman" w:hAnsi="Times New Roman"/>
                <w:sz w:val="24"/>
                <w:szCs w:val="24"/>
              </w:rPr>
              <w:t>», повтор пройденного материала.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43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98,99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 xml:space="preserve"> Танцевальная разминка. Изучение движения  по сценическому пространству в различных скоростях и образах.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34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100,101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Упражнение «Улыбнемся себе и другу». Наклоны корпуса вперед и в стороны с поворотом головы вправо и влево.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60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102,103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Закрепление и отработка танцевальных движений.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104,105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 xml:space="preserve"> Танцевальная разминка</w:t>
            </w:r>
            <w:proofErr w:type="gramStart"/>
            <w:r w:rsidRPr="004572A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572A4">
              <w:rPr>
                <w:rFonts w:ascii="Times New Roman" w:hAnsi="Times New Roman"/>
                <w:sz w:val="24"/>
                <w:szCs w:val="24"/>
              </w:rPr>
              <w:t>Изучение движения «</w:t>
            </w:r>
            <w:proofErr w:type="spellStart"/>
            <w:r w:rsidRPr="004572A4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4572A4">
              <w:rPr>
                <w:rFonts w:ascii="Times New Roman" w:hAnsi="Times New Roman"/>
                <w:sz w:val="24"/>
                <w:szCs w:val="24"/>
              </w:rPr>
              <w:t>» - притопы в небольшом приседании на месте и в продвижении.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37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106,107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 xml:space="preserve"> Партерная гимнастика. «Мячик» - прыжки по VI позиции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42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108,109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Понятие пространственных перестроений: линия, колонна, круг. Повторение пройденного материала.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42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lastRenderedPageBreak/>
              <w:t>110,111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Изучение комбинаций из основных, ранее выученных движений. Движения на пластику.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60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112,113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Отработка  и закрепление полученных умений и навыков. Партерная гимнастика.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42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114,115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Импровизационные движения в соответствии с каждым темпом. Свободная тема.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40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116,117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Упражнения «птичка», «утюжок», «флажок». Закрепление пройденного материала.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37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118,119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572A4">
              <w:rPr>
                <w:rFonts w:ascii="Times New Roman" w:hAnsi="Times New Roman"/>
                <w:sz w:val="24"/>
                <w:szCs w:val="24"/>
              </w:rPr>
              <w:t>Звереритмика</w:t>
            </w:r>
            <w:proofErr w:type="spellEnd"/>
            <w:r w:rsidRPr="004572A4">
              <w:rPr>
                <w:rFonts w:ascii="Times New Roman" w:hAnsi="Times New Roman"/>
                <w:sz w:val="24"/>
                <w:szCs w:val="24"/>
              </w:rPr>
              <w:t>» - движения имитирующие повадки зверей и птиц. Партерная гимнастика.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46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120,121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Танцевальная разминка.</w:t>
            </w:r>
            <w:r w:rsidRPr="004572A4">
              <w:rPr>
                <w:sz w:val="24"/>
                <w:szCs w:val="24"/>
              </w:rPr>
              <w:t xml:space="preserve"> </w:t>
            </w:r>
            <w:r w:rsidRPr="004572A4">
              <w:rPr>
                <w:rFonts w:ascii="Times New Roman" w:hAnsi="Times New Roman"/>
                <w:sz w:val="24"/>
                <w:szCs w:val="24"/>
              </w:rPr>
              <w:t>«Колечко» – упражнение для мышц спины.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58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122,123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Подготовка к празднику «День победы».</w:t>
            </w:r>
            <w:r w:rsidRPr="004572A4">
              <w:rPr>
                <w:sz w:val="24"/>
                <w:szCs w:val="24"/>
              </w:rPr>
              <w:t xml:space="preserve"> </w:t>
            </w:r>
            <w:r w:rsidRPr="004572A4">
              <w:rPr>
                <w:rFonts w:ascii="Times New Roman" w:hAnsi="Times New Roman"/>
                <w:sz w:val="24"/>
                <w:szCs w:val="24"/>
              </w:rPr>
              <w:t>Генеральная репетиция на стадионе 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6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124,125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Повторение  и закрепление пройденного материала.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66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126,127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 xml:space="preserve">Танцевальная разминка. Изучение прыжков «тан </w:t>
            </w:r>
            <w:proofErr w:type="gramStart"/>
            <w:r w:rsidRPr="004572A4">
              <w:rPr>
                <w:rFonts w:ascii="Times New Roman" w:hAnsi="Times New Roman"/>
                <w:sz w:val="24"/>
                <w:szCs w:val="24"/>
              </w:rPr>
              <w:t>леве</w:t>
            </w:r>
            <w:proofErr w:type="gramEnd"/>
            <w:r w:rsidRPr="004572A4">
              <w:rPr>
                <w:rFonts w:ascii="Times New Roman" w:hAnsi="Times New Roman"/>
                <w:sz w:val="24"/>
                <w:szCs w:val="24"/>
              </w:rPr>
              <w:t xml:space="preserve"> соте»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128,129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Танцевальная разминка. Комбинации движений на месте.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4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130,131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Исполнение движений русского танца. Партерная гимнастика.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34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132,133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4">
              <w:rPr>
                <w:rFonts w:ascii="Times New Roman" w:hAnsi="Times New Roman"/>
                <w:sz w:val="24"/>
                <w:szCs w:val="24"/>
              </w:rPr>
              <w:t>Протанцовка</w:t>
            </w:r>
            <w:proofErr w:type="spellEnd"/>
            <w:r w:rsidRPr="004572A4">
              <w:rPr>
                <w:rFonts w:ascii="Times New Roman" w:hAnsi="Times New Roman"/>
                <w:sz w:val="24"/>
                <w:szCs w:val="24"/>
              </w:rPr>
              <w:t xml:space="preserve"> танцевальных этюдов ранее выученных. Свободная тема.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1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134,135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A4" w:rsidRPr="00A81318" w:rsidTr="000A68CE">
        <w:trPr>
          <w:trHeight w:val="31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  <w:r w:rsidRPr="0045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4" w:rsidRPr="004572A4" w:rsidRDefault="004572A4" w:rsidP="000A6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2A4" w:rsidRPr="006952A6" w:rsidRDefault="004572A4" w:rsidP="004572A4">
      <w:pPr>
        <w:rPr>
          <w:rFonts w:ascii="Times New Roman" w:hAnsi="Times New Roman"/>
          <w:sz w:val="28"/>
          <w:szCs w:val="28"/>
        </w:rPr>
      </w:pPr>
    </w:p>
    <w:p w:rsidR="00186154" w:rsidRPr="004F4359" w:rsidRDefault="00186154" w:rsidP="00C902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6154" w:rsidRPr="000530A0" w:rsidRDefault="00186154" w:rsidP="001861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32CDE">
        <w:rPr>
          <w:rFonts w:ascii="Times New Roman" w:hAnsi="Times New Roman"/>
          <w:b/>
          <w:sz w:val="24"/>
          <w:szCs w:val="24"/>
        </w:rPr>
        <w:t xml:space="preserve">. </w:t>
      </w:r>
      <w:r w:rsidRPr="000530A0">
        <w:rPr>
          <w:rFonts w:ascii="Times New Roman" w:hAnsi="Times New Roman"/>
          <w:b/>
          <w:sz w:val="24"/>
          <w:szCs w:val="24"/>
        </w:rPr>
        <w:t xml:space="preserve">Материально – техническое обеспечение </w:t>
      </w:r>
    </w:p>
    <w:p w:rsidR="00186154" w:rsidRPr="000530A0" w:rsidRDefault="00186154" w:rsidP="0018615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530A0">
        <w:rPr>
          <w:rFonts w:ascii="Times New Roman" w:hAnsi="Times New Roman"/>
          <w:sz w:val="24"/>
          <w:szCs w:val="24"/>
        </w:rPr>
        <w:t>Боттомер</w:t>
      </w:r>
      <w:proofErr w:type="spellEnd"/>
      <w:r w:rsidRPr="000530A0">
        <w:rPr>
          <w:rFonts w:ascii="Times New Roman" w:hAnsi="Times New Roman"/>
          <w:sz w:val="24"/>
          <w:szCs w:val="24"/>
        </w:rPr>
        <w:t xml:space="preserve"> П. Танец современный и классический. Большая иллюстрированная энциклопедия / Пол </w:t>
      </w:r>
      <w:proofErr w:type="spellStart"/>
      <w:r w:rsidRPr="000530A0">
        <w:rPr>
          <w:rFonts w:ascii="Times New Roman" w:hAnsi="Times New Roman"/>
          <w:sz w:val="24"/>
          <w:szCs w:val="24"/>
        </w:rPr>
        <w:t>Боттомер</w:t>
      </w:r>
      <w:proofErr w:type="spellEnd"/>
      <w:r w:rsidRPr="000530A0">
        <w:rPr>
          <w:rFonts w:ascii="Times New Roman" w:hAnsi="Times New Roman"/>
          <w:sz w:val="24"/>
          <w:szCs w:val="24"/>
        </w:rPr>
        <w:t xml:space="preserve"> перевод с англ. К. </w:t>
      </w:r>
      <w:proofErr w:type="spellStart"/>
      <w:r w:rsidRPr="000530A0">
        <w:rPr>
          <w:rFonts w:ascii="Times New Roman" w:hAnsi="Times New Roman"/>
          <w:sz w:val="24"/>
          <w:szCs w:val="24"/>
        </w:rPr>
        <w:t>Молькова</w:t>
      </w:r>
      <w:proofErr w:type="spellEnd"/>
      <w:r w:rsidRPr="000530A0">
        <w:rPr>
          <w:rFonts w:ascii="Times New Roman" w:hAnsi="Times New Roman"/>
          <w:sz w:val="24"/>
          <w:szCs w:val="24"/>
        </w:rPr>
        <w:t>. – М.</w:t>
      </w:r>
      <w:proofErr w:type="gramStart"/>
      <w:r w:rsidRPr="000530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30A0">
        <w:rPr>
          <w:rFonts w:ascii="Times New Roman" w:hAnsi="Times New Roman"/>
          <w:sz w:val="24"/>
          <w:szCs w:val="24"/>
        </w:rPr>
        <w:t xml:space="preserve"> Изд-во Эксмо,2006. – 256 с., ил.</w:t>
      </w:r>
    </w:p>
    <w:p w:rsidR="00186154" w:rsidRPr="000530A0" w:rsidRDefault="00186154" w:rsidP="0018615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>Методики преподавания классического, народного, историко-бытового танца</w:t>
      </w:r>
      <w:proofErr w:type="gramStart"/>
      <w:r w:rsidRPr="000530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30A0">
        <w:rPr>
          <w:rFonts w:ascii="Times New Roman" w:hAnsi="Times New Roman"/>
          <w:sz w:val="24"/>
          <w:szCs w:val="24"/>
        </w:rPr>
        <w:t xml:space="preserve"> учебно-методическое пособие / Е.Н. Громова [и др.]. – </w:t>
      </w:r>
      <w:proofErr w:type="spellStart"/>
      <w:r w:rsidRPr="000530A0">
        <w:rPr>
          <w:rFonts w:ascii="Times New Roman" w:hAnsi="Times New Roman"/>
          <w:sz w:val="24"/>
          <w:szCs w:val="24"/>
        </w:rPr>
        <w:t>Спб</w:t>
      </w:r>
      <w:proofErr w:type="spellEnd"/>
      <w:proofErr w:type="gramStart"/>
      <w:r w:rsidRPr="000530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30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0A0">
        <w:rPr>
          <w:rFonts w:ascii="Times New Roman" w:hAnsi="Times New Roman"/>
          <w:sz w:val="24"/>
          <w:szCs w:val="24"/>
        </w:rPr>
        <w:t>гос</w:t>
      </w:r>
      <w:proofErr w:type="spellEnd"/>
      <w:r w:rsidRPr="000530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30A0">
        <w:rPr>
          <w:rFonts w:ascii="Times New Roman" w:hAnsi="Times New Roman"/>
          <w:sz w:val="24"/>
          <w:szCs w:val="24"/>
        </w:rPr>
        <w:t>Универ</w:t>
      </w:r>
      <w:proofErr w:type="spellEnd"/>
      <w:r w:rsidRPr="000530A0">
        <w:rPr>
          <w:rFonts w:ascii="Times New Roman" w:hAnsi="Times New Roman"/>
          <w:sz w:val="24"/>
          <w:szCs w:val="24"/>
        </w:rPr>
        <w:t>. Профсоюзов, 2006. – 631 с.</w:t>
      </w:r>
    </w:p>
    <w:p w:rsidR="00186154" w:rsidRPr="000530A0" w:rsidRDefault="00186154" w:rsidP="0018615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>Джазовые танцы</w:t>
      </w:r>
      <w:proofErr w:type="gramStart"/>
      <w:r w:rsidRPr="000530A0">
        <w:rPr>
          <w:rFonts w:ascii="Times New Roman" w:hAnsi="Times New Roman"/>
          <w:sz w:val="24"/>
          <w:szCs w:val="24"/>
        </w:rPr>
        <w:t xml:space="preserve"> / А</w:t>
      </w:r>
      <w:proofErr w:type="gramEnd"/>
      <w:r w:rsidRPr="000530A0">
        <w:rPr>
          <w:rFonts w:ascii="Times New Roman" w:hAnsi="Times New Roman"/>
          <w:sz w:val="24"/>
          <w:szCs w:val="24"/>
        </w:rPr>
        <w:t xml:space="preserve">вт.-сост. Е.В. </w:t>
      </w:r>
      <w:proofErr w:type="spellStart"/>
      <w:r w:rsidRPr="000530A0">
        <w:rPr>
          <w:rFonts w:ascii="Times New Roman" w:hAnsi="Times New Roman"/>
          <w:sz w:val="24"/>
          <w:szCs w:val="24"/>
        </w:rPr>
        <w:t>Диниц</w:t>
      </w:r>
      <w:proofErr w:type="spellEnd"/>
      <w:r w:rsidRPr="000530A0">
        <w:rPr>
          <w:rFonts w:ascii="Times New Roman" w:hAnsi="Times New Roman"/>
          <w:sz w:val="24"/>
          <w:szCs w:val="24"/>
        </w:rPr>
        <w:t>. – М.: ООО «Издательство АСТ»; Донецк «</w:t>
      </w:r>
      <w:proofErr w:type="spellStart"/>
      <w:r w:rsidRPr="000530A0">
        <w:rPr>
          <w:rFonts w:ascii="Times New Roman" w:hAnsi="Times New Roman"/>
          <w:sz w:val="24"/>
          <w:szCs w:val="24"/>
        </w:rPr>
        <w:t>Сталкер</w:t>
      </w:r>
      <w:proofErr w:type="spellEnd"/>
      <w:r w:rsidRPr="000530A0">
        <w:rPr>
          <w:rFonts w:ascii="Times New Roman" w:hAnsi="Times New Roman"/>
          <w:sz w:val="24"/>
          <w:szCs w:val="24"/>
        </w:rPr>
        <w:t>», 2004. – 62 с.: ил. – (Танцуют все!)</w:t>
      </w:r>
    </w:p>
    <w:p w:rsidR="00186154" w:rsidRPr="000530A0" w:rsidRDefault="00186154" w:rsidP="0018615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30A0">
        <w:rPr>
          <w:rFonts w:ascii="Times New Roman" w:hAnsi="Times New Roman"/>
          <w:sz w:val="24"/>
          <w:szCs w:val="24"/>
        </w:rPr>
        <w:lastRenderedPageBreak/>
        <w:t>Кауль</w:t>
      </w:r>
      <w:proofErr w:type="spellEnd"/>
      <w:r w:rsidRPr="000530A0">
        <w:rPr>
          <w:rFonts w:ascii="Times New Roman" w:hAnsi="Times New Roman"/>
          <w:sz w:val="24"/>
          <w:szCs w:val="24"/>
        </w:rPr>
        <w:t xml:space="preserve"> Н. Как научиться танцевать. Спортивные бальные танцы / Н. </w:t>
      </w:r>
      <w:proofErr w:type="spellStart"/>
      <w:r w:rsidRPr="000530A0">
        <w:rPr>
          <w:rFonts w:ascii="Times New Roman" w:hAnsi="Times New Roman"/>
          <w:sz w:val="24"/>
          <w:szCs w:val="24"/>
        </w:rPr>
        <w:t>Кауль</w:t>
      </w:r>
      <w:proofErr w:type="spellEnd"/>
      <w:r w:rsidRPr="000530A0">
        <w:rPr>
          <w:rFonts w:ascii="Times New Roman" w:hAnsi="Times New Roman"/>
          <w:sz w:val="24"/>
          <w:szCs w:val="24"/>
        </w:rPr>
        <w:t>. – Ростов н/Д</w:t>
      </w:r>
      <w:proofErr w:type="gramStart"/>
      <w:r w:rsidRPr="000530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30A0">
        <w:rPr>
          <w:rFonts w:ascii="Times New Roman" w:hAnsi="Times New Roman"/>
          <w:sz w:val="24"/>
          <w:szCs w:val="24"/>
        </w:rPr>
        <w:t xml:space="preserve"> Изд. «Феникс», 2004. – 352 с. (Серия без проблем)</w:t>
      </w:r>
    </w:p>
    <w:p w:rsidR="00186154" w:rsidRPr="000530A0" w:rsidRDefault="00186154" w:rsidP="0018615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>Латиноамериканские танцы: Румба и ча-ча-ча</w:t>
      </w:r>
      <w:proofErr w:type="gramStart"/>
      <w:r w:rsidRPr="000530A0">
        <w:rPr>
          <w:rFonts w:ascii="Times New Roman" w:hAnsi="Times New Roman"/>
          <w:sz w:val="24"/>
          <w:szCs w:val="24"/>
        </w:rPr>
        <w:t xml:space="preserve"> / А</w:t>
      </w:r>
      <w:proofErr w:type="gramEnd"/>
      <w:r w:rsidRPr="000530A0">
        <w:rPr>
          <w:rFonts w:ascii="Times New Roman" w:hAnsi="Times New Roman"/>
          <w:sz w:val="24"/>
          <w:szCs w:val="24"/>
        </w:rPr>
        <w:t>вт.-сост. О.В. Иванникова. – М.: ООО «Издательство АСТ»; Донецк «</w:t>
      </w:r>
      <w:proofErr w:type="spellStart"/>
      <w:r w:rsidRPr="000530A0">
        <w:rPr>
          <w:rFonts w:ascii="Times New Roman" w:hAnsi="Times New Roman"/>
          <w:sz w:val="24"/>
          <w:szCs w:val="24"/>
        </w:rPr>
        <w:t>Сталкер</w:t>
      </w:r>
      <w:proofErr w:type="spellEnd"/>
      <w:r w:rsidRPr="000530A0">
        <w:rPr>
          <w:rFonts w:ascii="Times New Roman" w:hAnsi="Times New Roman"/>
          <w:sz w:val="24"/>
          <w:szCs w:val="24"/>
        </w:rPr>
        <w:t>», 2003. – 61 с.: ил. – (Танцуют все!)</w:t>
      </w:r>
    </w:p>
    <w:p w:rsidR="00186154" w:rsidRPr="000530A0" w:rsidRDefault="00186154" w:rsidP="0018615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 xml:space="preserve">Лопухов А.В. Основы характерного танца : </w:t>
      </w:r>
      <w:proofErr w:type="spellStart"/>
      <w:r w:rsidRPr="000530A0">
        <w:rPr>
          <w:rFonts w:ascii="Times New Roman" w:hAnsi="Times New Roman"/>
          <w:sz w:val="24"/>
          <w:szCs w:val="24"/>
        </w:rPr>
        <w:t>метод</w:t>
      </w:r>
      <w:proofErr w:type="gramStart"/>
      <w:r w:rsidRPr="000530A0">
        <w:rPr>
          <w:rFonts w:ascii="Times New Roman" w:hAnsi="Times New Roman"/>
          <w:sz w:val="24"/>
          <w:szCs w:val="24"/>
        </w:rPr>
        <w:t>.п</w:t>
      </w:r>
      <w:proofErr w:type="gramEnd"/>
      <w:r w:rsidRPr="000530A0">
        <w:rPr>
          <w:rFonts w:ascii="Times New Roman" w:hAnsi="Times New Roman"/>
          <w:sz w:val="24"/>
          <w:szCs w:val="24"/>
        </w:rPr>
        <w:t>особие</w:t>
      </w:r>
      <w:proofErr w:type="spellEnd"/>
      <w:r w:rsidRPr="000530A0">
        <w:rPr>
          <w:rFonts w:ascii="Times New Roman" w:hAnsi="Times New Roman"/>
          <w:sz w:val="24"/>
          <w:szCs w:val="24"/>
        </w:rPr>
        <w:t xml:space="preserve"> / А.В. Лопухов, А.В. Ширяев, А.И. Бочаров. – </w:t>
      </w:r>
      <w:proofErr w:type="spellStart"/>
      <w:r w:rsidRPr="000530A0">
        <w:rPr>
          <w:rFonts w:ascii="Times New Roman" w:hAnsi="Times New Roman"/>
          <w:sz w:val="24"/>
          <w:szCs w:val="24"/>
        </w:rPr>
        <w:t>Спб</w:t>
      </w:r>
      <w:proofErr w:type="spellEnd"/>
      <w:r w:rsidRPr="000530A0">
        <w:rPr>
          <w:rFonts w:ascii="Times New Roman" w:hAnsi="Times New Roman"/>
          <w:sz w:val="24"/>
          <w:szCs w:val="24"/>
        </w:rPr>
        <w:t>.</w:t>
      </w:r>
      <w:proofErr w:type="gramStart"/>
      <w:r w:rsidRPr="000530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30A0">
        <w:rPr>
          <w:rFonts w:ascii="Times New Roman" w:hAnsi="Times New Roman"/>
          <w:sz w:val="24"/>
          <w:szCs w:val="24"/>
        </w:rPr>
        <w:t xml:space="preserve"> Изд. «Лань», 2006. – 344 с. : ил. – (Мир культуры, истории и философии).</w:t>
      </w:r>
    </w:p>
    <w:p w:rsidR="00186154" w:rsidRPr="000530A0" w:rsidRDefault="00186154" w:rsidP="0018615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530A0">
        <w:rPr>
          <w:rFonts w:ascii="Times New Roman" w:hAnsi="Times New Roman"/>
          <w:sz w:val="24"/>
          <w:szCs w:val="24"/>
        </w:rPr>
        <w:t>Полятков</w:t>
      </w:r>
      <w:proofErr w:type="spellEnd"/>
      <w:r w:rsidRPr="000530A0">
        <w:rPr>
          <w:rFonts w:ascii="Times New Roman" w:hAnsi="Times New Roman"/>
          <w:sz w:val="24"/>
          <w:szCs w:val="24"/>
        </w:rPr>
        <w:t xml:space="preserve"> С. Основы современного танца / С. </w:t>
      </w:r>
      <w:proofErr w:type="spellStart"/>
      <w:r w:rsidRPr="000530A0">
        <w:rPr>
          <w:rFonts w:ascii="Times New Roman" w:hAnsi="Times New Roman"/>
          <w:sz w:val="24"/>
          <w:szCs w:val="24"/>
        </w:rPr>
        <w:t>Полятков</w:t>
      </w:r>
      <w:proofErr w:type="spellEnd"/>
      <w:r w:rsidRPr="000530A0">
        <w:rPr>
          <w:rFonts w:ascii="Times New Roman" w:hAnsi="Times New Roman"/>
          <w:sz w:val="24"/>
          <w:szCs w:val="24"/>
        </w:rPr>
        <w:t>. – Ростов н/Д</w:t>
      </w:r>
      <w:proofErr w:type="gramStart"/>
      <w:r w:rsidRPr="000530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30A0">
        <w:rPr>
          <w:rFonts w:ascii="Times New Roman" w:hAnsi="Times New Roman"/>
          <w:sz w:val="24"/>
          <w:szCs w:val="24"/>
        </w:rPr>
        <w:t xml:space="preserve"> Изд. «Феникс», 2005. – 80 с. (Серия «Без проблем»).</w:t>
      </w:r>
    </w:p>
    <w:p w:rsidR="00186154" w:rsidRPr="000530A0" w:rsidRDefault="00186154" w:rsidP="0018615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>Судакова М.В. Современный танец : учеб. пособие / М.В. Судакова</w:t>
      </w:r>
      <w:proofErr w:type="gramStart"/>
      <w:r w:rsidRPr="000530A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530A0">
        <w:rPr>
          <w:rFonts w:ascii="Times New Roman" w:hAnsi="Times New Roman"/>
          <w:sz w:val="24"/>
          <w:szCs w:val="24"/>
        </w:rPr>
        <w:t xml:space="preserve"> – Хабаровск : Изд-во </w:t>
      </w:r>
      <w:proofErr w:type="spellStart"/>
      <w:r w:rsidRPr="000530A0">
        <w:rPr>
          <w:rFonts w:ascii="Times New Roman" w:hAnsi="Times New Roman"/>
          <w:sz w:val="24"/>
          <w:szCs w:val="24"/>
        </w:rPr>
        <w:t>Хабар</w:t>
      </w:r>
      <w:proofErr w:type="gramStart"/>
      <w:r w:rsidRPr="000530A0">
        <w:rPr>
          <w:rFonts w:ascii="Times New Roman" w:hAnsi="Times New Roman"/>
          <w:sz w:val="24"/>
          <w:szCs w:val="24"/>
        </w:rPr>
        <w:t>.г</w:t>
      </w:r>
      <w:proofErr w:type="gramEnd"/>
      <w:r w:rsidRPr="000530A0">
        <w:rPr>
          <w:rFonts w:ascii="Times New Roman" w:hAnsi="Times New Roman"/>
          <w:sz w:val="24"/>
          <w:szCs w:val="24"/>
        </w:rPr>
        <w:t>ос</w:t>
      </w:r>
      <w:proofErr w:type="spellEnd"/>
      <w:r w:rsidRPr="000530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30A0">
        <w:rPr>
          <w:rFonts w:ascii="Times New Roman" w:hAnsi="Times New Roman"/>
          <w:sz w:val="24"/>
          <w:szCs w:val="24"/>
        </w:rPr>
        <w:t>техн</w:t>
      </w:r>
      <w:proofErr w:type="spellEnd"/>
      <w:r w:rsidRPr="000530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30A0">
        <w:rPr>
          <w:rFonts w:ascii="Times New Roman" w:hAnsi="Times New Roman"/>
          <w:sz w:val="24"/>
          <w:szCs w:val="24"/>
        </w:rPr>
        <w:t>унвер</w:t>
      </w:r>
      <w:proofErr w:type="spellEnd"/>
      <w:r w:rsidRPr="000530A0">
        <w:rPr>
          <w:rFonts w:ascii="Times New Roman" w:hAnsi="Times New Roman"/>
          <w:sz w:val="24"/>
          <w:szCs w:val="24"/>
        </w:rPr>
        <w:t xml:space="preserve">, 2002. – 40 с. </w:t>
      </w:r>
    </w:p>
    <w:p w:rsidR="00186154" w:rsidRPr="003B24E5" w:rsidRDefault="00186154" w:rsidP="0018615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530A0">
        <w:rPr>
          <w:rFonts w:ascii="Times New Roman" w:hAnsi="Times New Roman"/>
          <w:sz w:val="24"/>
          <w:szCs w:val="24"/>
        </w:rPr>
        <w:t>Танцы на балах и выпускных вечерах</w:t>
      </w:r>
      <w:proofErr w:type="gramStart"/>
      <w:r w:rsidRPr="000530A0">
        <w:rPr>
          <w:rFonts w:ascii="Times New Roman" w:hAnsi="Times New Roman"/>
          <w:sz w:val="24"/>
          <w:szCs w:val="24"/>
        </w:rPr>
        <w:t xml:space="preserve"> / А</w:t>
      </w:r>
      <w:proofErr w:type="gramEnd"/>
      <w:r w:rsidRPr="000530A0">
        <w:rPr>
          <w:rFonts w:ascii="Times New Roman" w:hAnsi="Times New Roman"/>
          <w:sz w:val="24"/>
          <w:szCs w:val="24"/>
        </w:rPr>
        <w:t>вт.-сост. Д.А. Ермаков. – М.: ООО «Издательство АСТ»; Донецк: «</w:t>
      </w:r>
      <w:proofErr w:type="spellStart"/>
      <w:r w:rsidRPr="000530A0">
        <w:rPr>
          <w:rFonts w:ascii="Times New Roman" w:hAnsi="Times New Roman"/>
          <w:sz w:val="24"/>
          <w:szCs w:val="24"/>
        </w:rPr>
        <w:t>Сталкер</w:t>
      </w:r>
      <w:proofErr w:type="spellEnd"/>
      <w:r w:rsidRPr="000530A0">
        <w:rPr>
          <w:rFonts w:ascii="Times New Roman" w:hAnsi="Times New Roman"/>
          <w:sz w:val="24"/>
          <w:szCs w:val="24"/>
        </w:rPr>
        <w:t>», 2004. – 93 с.: ил. – (Танцуют в</w:t>
      </w:r>
      <w:r w:rsidRPr="00D64DF0">
        <w:rPr>
          <w:rFonts w:ascii="Times New Roman" w:hAnsi="Times New Roman"/>
          <w:sz w:val="24"/>
          <w:szCs w:val="24"/>
        </w:rPr>
        <w:t>се!)</w:t>
      </w:r>
    </w:p>
    <w:p w:rsidR="00186154" w:rsidRPr="00D64DF0" w:rsidRDefault="00186154" w:rsidP="00186154">
      <w:pPr>
        <w:pStyle w:val="1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86154" w:rsidRPr="0033440B" w:rsidRDefault="00186154" w:rsidP="00186154">
      <w:pPr>
        <w:jc w:val="both"/>
        <w:rPr>
          <w:rFonts w:ascii="Times New Roman" w:hAnsi="Times New Roman"/>
          <w:sz w:val="24"/>
          <w:szCs w:val="24"/>
        </w:rPr>
      </w:pPr>
    </w:p>
    <w:p w:rsidR="00602876" w:rsidRDefault="00602876">
      <w:bookmarkStart w:id="0" w:name="_GoBack"/>
      <w:bookmarkEnd w:id="0"/>
    </w:p>
    <w:sectPr w:rsidR="00602876" w:rsidSect="006E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68DC"/>
    <w:multiLevelType w:val="hybridMultilevel"/>
    <w:tmpl w:val="FD508DD8"/>
    <w:lvl w:ilvl="0" w:tplc="32207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2974AC"/>
    <w:multiLevelType w:val="hybridMultilevel"/>
    <w:tmpl w:val="F408584E"/>
    <w:lvl w:ilvl="0" w:tplc="12708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200D8"/>
    <w:multiLevelType w:val="hybridMultilevel"/>
    <w:tmpl w:val="0D88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8AD"/>
    <w:rsid w:val="00186154"/>
    <w:rsid w:val="00280BCE"/>
    <w:rsid w:val="00416C46"/>
    <w:rsid w:val="004572A4"/>
    <w:rsid w:val="00602876"/>
    <w:rsid w:val="0062012C"/>
    <w:rsid w:val="006E7AC5"/>
    <w:rsid w:val="007D44A0"/>
    <w:rsid w:val="00AB61E7"/>
    <w:rsid w:val="00AD48AD"/>
    <w:rsid w:val="00C9023E"/>
    <w:rsid w:val="00EC4793"/>
    <w:rsid w:val="00F37130"/>
    <w:rsid w:val="00F6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023E"/>
    <w:pPr>
      <w:ind w:left="720"/>
    </w:pPr>
  </w:style>
  <w:style w:type="paragraph" w:styleId="a3">
    <w:name w:val="List Paragraph"/>
    <w:basedOn w:val="a"/>
    <w:uiPriority w:val="34"/>
    <w:qFormat/>
    <w:rsid w:val="00C9023E"/>
    <w:pPr>
      <w:ind w:left="720"/>
      <w:contextualSpacing/>
    </w:pPr>
  </w:style>
  <w:style w:type="paragraph" w:styleId="a4">
    <w:name w:val="No Spacing"/>
    <w:link w:val="a5"/>
    <w:qFormat/>
    <w:rsid w:val="00C9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C90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023E"/>
    <w:pPr>
      <w:ind w:left="720"/>
    </w:pPr>
  </w:style>
  <w:style w:type="paragraph" w:styleId="a3">
    <w:name w:val="List Paragraph"/>
    <w:basedOn w:val="a"/>
    <w:uiPriority w:val="34"/>
    <w:qFormat/>
    <w:rsid w:val="00C9023E"/>
    <w:pPr>
      <w:ind w:left="720"/>
      <w:contextualSpacing/>
    </w:pPr>
  </w:style>
  <w:style w:type="paragraph" w:styleId="a4">
    <w:name w:val="No Spacing"/>
    <w:link w:val="a5"/>
    <w:qFormat/>
    <w:rsid w:val="00C9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C90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2575</Words>
  <Characters>14684</Characters>
  <Application>Microsoft Office Word</Application>
  <DocSecurity>0</DocSecurity>
  <Lines>122</Lines>
  <Paragraphs>34</Paragraphs>
  <ScaleCrop>false</ScaleCrop>
  <Company>Krokoz™</Company>
  <LinksUpToDate>false</LinksUpToDate>
  <CharactersWithSpaces>17225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2015-12-10T23:02:00Z</dcterms:created>
  <dcterms:modified xsi:type="dcterms:W3CDTF">2015-12-11T06:33:00Z</dcterms:modified>
</cp:coreProperties>
</file>